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AF3B15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9382D">
        <w:rPr>
          <w:sz w:val="24"/>
          <w:szCs w:val="24"/>
        </w:rPr>
        <w:t>23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679CC1B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9382D" w:rsidRPr="0009382D">
        <w:rPr>
          <w:rFonts w:ascii="Verdana" w:hAnsi="Verdana"/>
          <w:sz w:val="24"/>
          <w:szCs w:val="24"/>
        </w:rPr>
        <w:t>Klub</w:t>
      </w:r>
      <w:r w:rsidR="0009382D">
        <w:rPr>
          <w:rFonts w:ascii="Verdana" w:hAnsi="Verdana"/>
          <w:sz w:val="24"/>
          <w:szCs w:val="24"/>
        </w:rPr>
        <w:t>u</w:t>
      </w:r>
      <w:r w:rsidR="0009382D" w:rsidRPr="0009382D">
        <w:rPr>
          <w:rFonts w:ascii="Verdana" w:hAnsi="Verdana"/>
          <w:sz w:val="24"/>
          <w:szCs w:val="24"/>
        </w:rPr>
        <w:t xml:space="preserve"> Sportow</w:t>
      </w:r>
      <w:r w:rsidR="0009382D">
        <w:rPr>
          <w:rFonts w:ascii="Verdana" w:hAnsi="Verdana"/>
          <w:sz w:val="24"/>
          <w:szCs w:val="24"/>
        </w:rPr>
        <w:t>ego</w:t>
      </w:r>
      <w:r w:rsidR="0009382D" w:rsidRPr="0009382D">
        <w:rPr>
          <w:rFonts w:ascii="Verdana" w:hAnsi="Verdana"/>
          <w:sz w:val="24"/>
          <w:szCs w:val="24"/>
        </w:rPr>
        <w:t xml:space="preserve"> "Lotnik" Wrocław</w:t>
      </w:r>
      <w:r w:rsidR="000C51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09382D" w:rsidRPr="0009382D">
        <w:rPr>
          <w:rFonts w:ascii="Verdana" w:hAnsi="Verdana"/>
          <w:sz w:val="24"/>
          <w:szCs w:val="24"/>
        </w:rPr>
        <w:t>V TURNIEJ IM. JERZEGO SCHABIKOWSKIEGO i TADEUSZA ŁATY W ZAPASACH W STYLU WOLNYM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2BE65F1" w14:textId="4EF38A49" w:rsidR="0009382D" w:rsidRDefault="00DF34F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F34F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4D1E56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4F0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103</cp:revision>
  <cp:lastPrinted>2025-10-23T07:22:00Z</cp:lastPrinted>
  <dcterms:created xsi:type="dcterms:W3CDTF">2025-02-05T07:38:00Z</dcterms:created>
  <dcterms:modified xsi:type="dcterms:W3CDTF">2025-10-24T13:12:00Z</dcterms:modified>
</cp:coreProperties>
</file>