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303AA" w14:textId="48AD50D6" w:rsidR="00710A1C" w:rsidRPr="006E4755" w:rsidRDefault="00710A1C" w:rsidP="006E4755">
      <w:pPr>
        <w:pStyle w:val="Nagwek1"/>
        <w:spacing w:line="360" w:lineRule="auto"/>
        <w:jc w:val="left"/>
        <w:rPr>
          <w:rFonts w:asciiTheme="minorHAnsi" w:eastAsiaTheme="majorEastAsia" w:hAnsiTheme="minorHAnsi" w:cstheme="minorHAnsi"/>
          <w:b/>
          <w:i w:val="0"/>
          <w:sz w:val="28"/>
          <w:szCs w:val="28"/>
        </w:rPr>
      </w:pPr>
      <w:r w:rsidRPr="006E4755">
        <w:rPr>
          <w:rFonts w:asciiTheme="minorHAnsi" w:eastAsiaTheme="majorEastAsia" w:hAnsiTheme="minorHAnsi" w:cstheme="minorHAnsi"/>
          <w:b/>
          <w:i w:val="0"/>
          <w:sz w:val="28"/>
          <w:szCs w:val="28"/>
        </w:rPr>
        <w:t>Zgłoszenie osoby wskazanej przez organizacje pozarządowe lub podmioty wymienione w art. 3 ust.3 do udziału w komisjach konkursowych opiniujących oferty złożone w otwartych konkursach ofert na rok 202</w:t>
      </w:r>
      <w:r w:rsidR="008D08EC">
        <w:rPr>
          <w:rFonts w:asciiTheme="minorHAnsi" w:eastAsiaTheme="majorEastAsia" w:hAnsiTheme="minorHAnsi" w:cstheme="minorHAnsi"/>
          <w:b/>
          <w:i w:val="0"/>
          <w:sz w:val="28"/>
          <w:szCs w:val="28"/>
        </w:rPr>
        <w:t>6</w:t>
      </w:r>
    </w:p>
    <w:p w14:paraId="649C11CE" w14:textId="5ECE1148" w:rsidR="00710A1C" w:rsidRPr="006E4755" w:rsidRDefault="00710A1C" w:rsidP="006E4755">
      <w:pPr>
        <w:pStyle w:val="Nagwek2"/>
      </w:pPr>
      <w:r w:rsidRPr="006E4755">
        <w:rPr>
          <w:rStyle w:val="Nagwek2Znak"/>
          <w:b/>
        </w:rPr>
        <w:t>Dane dotyczące osoby wskazanej na członka komisji</w:t>
      </w:r>
    </w:p>
    <w:p w14:paraId="08AB1478" w14:textId="493DF459" w:rsidR="009B5369" w:rsidRPr="00A3022D" w:rsidRDefault="00710A1C" w:rsidP="00035F56">
      <w:pPr>
        <w:pStyle w:val="Tekstpodstawowy2"/>
        <w:numPr>
          <w:ilvl w:val="0"/>
          <w:numId w:val="3"/>
        </w:numPr>
        <w:overflowPunct/>
        <w:autoSpaceDE/>
        <w:autoSpaceDN/>
        <w:adjustRightInd/>
        <w:spacing w:before="240" w:after="0" w:line="360" w:lineRule="auto"/>
        <w:ind w:left="567" w:hanging="283"/>
        <w:textAlignment w:val="auto"/>
        <w:rPr>
          <w:rFonts w:asciiTheme="minorHAnsi" w:eastAsiaTheme="majorEastAsia" w:hAnsiTheme="minorHAnsi" w:cstheme="minorHAnsi"/>
          <w:b/>
          <w:sz w:val="24"/>
          <w:szCs w:val="24"/>
        </w:rPr>
      </w:pPr>
      <w:bookmarkStart w:id="0" w:name="_Hlk176348146"/>
      <w:r w:rsidRPr="00A3022D">
        <w:rPr>
          <w:rFonts w:asciiTheme="minorHAnsi" w:hAnsiTheme="minorHAnsi" w:cstheme="minorHAnsi"/>
          <w:b/>
          <w:sz w:val="24"/>
          <w:szCs w:val="24"/>
        </w:rPr>
        <w:t>Imiona i nazwisko/nazwiska</w:t>
      </w:r>
      <w:r w:rsidRPr="00A3022D">
        <w:rPr>
          <w:rFonts w:asciiTheme="minorHAnsi" w:hAnsiTheme="minorHAnsi" w:cstheme="minorHAnsi"/>
          <w:sz w:val="24"/>
          <w:szCs w:val="24"/>
        </w:rPr>
        <w:t xml:space="preserve"> osoby wskazanej do udziału w komisjach konkursowych opiniujących oferty złożone w otwartych konkursach ofert przez organizacje pozarządowe lub podmioty wymienione w art. 3 ust. 3:</w:t>
      </w:r>
    </w:p>
    <w:p w14:paraId="263CE463" w14:textId="38747CEC" w:rsidR="00AF27DC" w:rsidRPr="00E7226B" w:rsidRDefault="004266D9" w:rsidP="00E7226B">
      <w:pPr>
        <w:pStyle w:val="Akapitzlist"/>
        <w:tabs>
          <w:tab w:val="left" w:leader="underscore" w:pos="0"/>
          <w:tab w:val="left" w:leader="underscore" w:pos="8505"/>
          <w:tab w:val="left" w:leader="dot" w:pos="11340"/>
        </w:tabs>
        <w:spacing w:before="240" w:line="360" w:lineRule="auto"/>
        <w:ind w:left="284"/>
        <w:contextualSpacing w:val="0"/>
        <w:rPr>
          <w:rFonts w:asciiTheme="minorHAnsi" w:hAnsiTheme="minorHAnsi" w:cstheme="minorHAnsi"/>
          <w:bCs/>
          <w:color w:val="000000"/>
        </w:rPr>
      </w:pPr>
      <w:bookmarkStart w:id="1" w:name="_Hlk176345365"/>
      <w:r w:rsidRPr="00E7226B">
        <w:rPr>
          <w:rFonts w:asciiTheme="minorHAnsi" w:hAnsiTheme="minorHAnsi" w:cstheme="minorHAnsi"/>
          <w:bCs/>
          <w:color w:val="000000"/>
        </w:rPr>
        <w:tab/>
      </w:r>
      <w:bookmarkEnd w:id="1"/>
    </w:p>
    <w:p w14:paraId="588B102E" w14:textId="7188AAEE" w:rsidR="00710A1C" w:rsidRPr="00A3022D" w:rsidRDefault="00710A1C" w:rsidP="00E7226B">
      <w:pPr>
        <w:pStyle w:val="Akapitzlist"/>
        <w:numPr>
          <w:ilvl w:val="0"/>
          <w:numId w:val="3"/>
        </w:numPr>
        <w:tabs>
          <w:tab w:val="left" w:leader="dot" w:pos="0"/>
          <w:tab w:val="left" w:leader="underscore" w:pos="8505"/>
          <w:tab w:val="left" w:leader="dot" w:pos="11340"/>
        </w:tabs>
        <w:spacing w:before="240" w:line="360" w:lineRule="auto"/>
        <w:ind w:left="568" w:hanging="284"/>
        <w:contextualSpacing w:val="0"/>
        <w:rPr>
          <w:rFonts w:asciiTheme="minorHAnsi" w:hAnsiTheme="minorHAnsi" w:cstheme="minorHAnsi"/>
        </w:rPr>
      </w:pPr>
      <w:r w:rsidRPr="00A3022D">
        <w:rPr>
          <w:rFonts w:asciiTheme="minorHAnsi" w:hAnsiTheme="minorHAnsi" w:cstheme="minorHAnsi"/>
          <w:b/>
        </w:rPr>
        <w:t>Telefon kontaktowy</w:t>
      </w:r>
      <w:r w:rsidRPr="00A3022D">
        <w:rPr>
          <w:rFonts w:asciiTheme="minorHAnsi" w:hAnsiTheme="minorHAnsi" w:cstheme="minorHAnsi"/>
        </w:rPr>
        <w:t>:</w:t>
      </w:r>
      <w:r w:rsidRPr="00E7226B">
        <w:rPr>
          <w:rFonts w:asciiTheme="minorHAnsi" w:hAnsiTheme="minorHAnsi" w:cstheme="minorHAnsi"/>
        </w:rPr>
        <w:tab/>
      </w:r>
    </w:p>
    <w:p w14:paraId="09126490" w14:textId="5700EA2E" w:rsidR="00AF27DC" w:rsidRDefault="00710A1C" w:rsidP="00E7226B">
      <w:pPr>
        <w:pStyle w:val="Akapitzlist"/>
        <w:numPr>
          <w:ilvl w:val="0"/>
          <w:numId w:val="3"/>
        </w:numPr>
        <w:tabs>
          <w:tab w:val="left" w:leader="dot" w:pos="0"/>
          <w:tab w:val="left" w:leader="underscore" w:pos="8505"/>
          <w:tab w:val="left" w:leader="dot" w:pos="11340"/>
        </w:tabs>
        <w:spacing w:before="240" w:line="360" w:lineRule="auto"/>
        <w:ind w:left="568" w:hanging="284"/>
        <w:contextualSpacing w:val="0"/>
        <w:rPr>
          <w:rFonts w:asciiTheme="minorHAnsi" w:hAnsiTheme="minorHAnsi" w:cstheme="minorHAnsi"/>
          <w:b/>
          <w:sz w:val="26"/>
          <w:szCs w:val="26"/>
        </w:rPr>
      </w:pPr>
      <w:r w:rsidRPr="00A3022D">
        <w:rPr>
          <w:rFonts w:asciiTheme="minorHAnsi" w:hAnsiTheme="minorHAnsi" w:cstheme="minorHAnsi"/>
          <w:b/>
        </w:rPr>
        <w:t>Adres e-mail:</w:t>
      </w:r>
      <w:r w:rsidR="00255E63" w:rsidRPr="00710A1C">
        <w:rPr>
          <w:rFonts w:ascii="Verdana" w:hAnsi="Verdana"/>
          <w:b/>
        </w:rPr>
        <w:t xml:space="preserve"> </w:t>
      </w:r>
      <w:r w:rsidR="004266D9" w:rsidRPr="00E7226B">
        <w:rPr>
          <w:rFonts w:asciiTheme="minorHAnsi" w:hAnsiTheme="minorHAnsi" w:cstheme="minorHAnsi"/>
          <w:sz w:val="26"/>
          <w:szCs w:val="26"/>
        </w:rPr>
        <w:tab/>
      </w:r>
    </w:p>
    <w:bookmarkEnd w:id="0"/>
    <w:p w14:paraId="5924BD40" w14:textId="5507B858" w:rsidR="00710A1C" w:rsidRPr="006E4755" w:rsidRDefault="00710A1C" w:rsidP="006E4755">
      <w:pPr>
        <w:pStyle w:val="Nagwek2"/>
      </w:pPr>
      <w:r w:rsidRPr="006E4755">
        <w:t>Deklaruję wolę udziału w komisjach konkursowych opiniujących oferty złożone w</w:t>
      </w:r>
      <w:r w:rsidR="00552AD1">
        <w:t> </w:t>
      </w:r>
      <w:r w:rsidRPr="006E4755">
        <w:t>otwartych konkursach ofert w następujących sferach zadań publicznych (proszę zaznaczyć sfery zadań publicznych, w których deklarują Państwo wolę udziału w</w:t>
      </w:r>
      <w:r w:rsidR="00552AD1">
        <w:t> </w:t>
      </w:r>
      <w:r w:rsidRPr="006E4755">
        <w:t>komisjach konkursowych):</w:t>
      </w:r>
    </w:p>
    <w:p w14:paraId="001AEAEF" w14:textId="0D692192" w:rsidR="00710A1C" w:rsidRDefault="00710A1C" w:rsidP="00F70968">
      <w:pPr>
        <w:pStyle w:val="Nagwek3"/>
      </w:pPr>
      <w:r w:rsidRPr="00710A1C">
        <w:t>Sfera zadań publicznych zgodnie z art. 4 ust. 1 ustawy w zakresie:</w:t>
      </w:r>
    </w:p>
    <w:p w14:paraId="5174FA3C" w14:textId="77777777" w:rsidR="00710A1C" w:rsidRPr="00710A1C" w:rsidRDefault="00710A1C" w:rsidP="00035F56">
      <w:pPr>
        <w:numPr>
          <w:ilvl w:val="0"/>
          <w:numId w:val="5"/>
        </w:numPr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pomocy społecznej, w tym pomocy rodzinom i osobom w trudnej sytuacji życiowej oraz wyrównywania szans tych rodzin i osób;</w:t>
      </w:r>
    </w:p>
    <w:p w14:paraId="0FB0BCAC" w14:textId="77777777" w:rsidR="00710A1C" w:rsidRPr="00710A1C" w:rsidRDefault="00710A1C" w:rsidP="00035F56">
      <w:pPr>
        <w:numPr>
          <w:ilvl w:val="0"/>
          <w:numId w:val="6"/>
        </w:numPr>
        <w:spacing w:before="120" w:after="120" w:line="360" w:lineRule="auto"/>
        <w:ind w:left="851" w:firstLine="0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wspierania rodziny i systemu pieczy zastępczej;</w:t>
      </w:r>
    </w:p>
    <w:p w14:paraId="0A42C30B" w14:textId="77777777" w:rsidR="00710A1C" w:rsidRPr="00710A1C" w:rsidRDefault="00710A1C" w:rsidP="00035F56">
      <w:pPr>
        <w:numPr>
          <w:ilvl w:val="0"/>
          <w:numId w:val="7"/>
        </w:numPr>
        <w:spacing w:before="120" w:after="120" w:line="360" w:lineRule="auto"/>
        <w:ind w:left="851" w:firstLine="0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tworzenia warunków do zaspakajania potrzeb mieszkaniowych wspólnoty samorządowej;</w:t>
      </w:r>
    </w:p>
    <w:p w14:paraId="3E412515" w14:textId="77777777" w:rsidR="00710A1C" w:rsidRPr="00710A1C" w:rsidRDefault="00710A1C" w:rsidP="00035F56">
      <w:pPr>
        <w:numPr>
          <w:ilvl w:val="0"/>
          <w:numId w:val="8"/>
        </w:numPr>
        <w:spacing w:before="120" w:after="120" w:line="360" w:lineRule="auto"/>
        <w:ind w:left="851" w:firstLine="0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udzielania nieodpłatnej pomocy prawnej oraz zwiększania świadomości prawnej społeczeństwa;</w:t>
      </w:r>
    </w:p>
    <w:p w14:paraId="64387749" w14:textId="77777777" w:rsidR="00710A1C" w:rsidRPr="00710A1C" w:rsidRDefault="00710A1C" w:rsidP="00035F56">
      <w:pPr>
        <w:numPr>
          <w:ilvl w:val="0"/>
          <w:numId w:val="5"/>
        </w:numPr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działalności na rzecz integracji i reintegracji zawodowej i społecznej osób zagrożonych wykluczeniem społecznym;</w:t>
      </w:r>
    </w:p>
    <w:p w14:paraId="6545117F" w14:textId="77777777" w:rsidR="00710A1C" w:rsidRPr="00710A1C" w:rsidRDefault="00710A1C" w:rsidP="00035F56">
      <w:pPr>
        <w:numPr>
          <w:ilvl w:val="0"/>
          <w:numId w:val="5"/>
        </w:numPr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działalności charytatywna;</w:t>
      </w:r>
    </w:p>
    <w:p w14:paraId="25BD1725" w14:textId="77777777" w:rsidR="00710A1C" w:rsidRPr="00710A1C" w:rsidRDefault="00710A1C" w:rsidP="00035F56">
      <w:pPr>
        <w:numPr>
          <w:ilvl w:val="0"/>
          <w:numId w:val="5"/>
        </w:numPr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podtrzymywania i upowszechniania tradycji narodowej, pielęgnowania polskości oraz rozwoju świadomości narodowej, obywatelskiej i kulturowej;</w:t>
      </w:r>
    </w:p>
    <w:p w14:paraId="622DB065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lastRenderedPageBreak/>
        <w:t>działalności na rzecz mniejszości narodowych i etnicznych oraz języka regionalnego</w:t>
      </w:r>
    </w:p>
    <w:p w14:paraId="0DD4F740" w14:textId="77777777" w:rsidR="00710A1C" w:rsidRPr="00710A1C" w:rsidRDefault="00710A1C" w:rsidP="00035F56">
      <w:pPr>
        <w:numPr>
          <w:ilvl w:val="0"/>
          <w:numId w:val="9"/>
        </w:numPr>
        <w:tabs>
          <w:tab w:val="left" w:pos="851"/>
        </w:tabs>
        <w:spacing w:before="120" w:after="120" w:line="360" w:lineRule="auto"/>
        <w:ind w:left="851" w:firstLine="0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działalności na rzecz integracji cudzoziemców;</w:t>
      </w:r>
    </w:p>
    <w:p w14:paraId="3E1DFC96" w14:textId="1BCB3DDF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 xml:space="preserve">ochrony i promocji zdrowia, w tym działalności leczniczej w rozumieniu </w:t>
      </w:r>
      <w:hyperlink r:id="rId8" w:tooltip="Ustawa o działalności leczniczej" w:history="1">
        <w:r w:rsidRPr="00710A1C">
          <w:rPr>
            <w:rFonts w:asciiTheme="minorHAnsi" w:hAnsiTheme="minorHAnsi" w:cstheme="minorHAnsi"/>
          </w:rPr>
          <w:t>ustawy z dnia 15 kwietnia 2011 r. o działalności leczniczej</w:t>
        </w:r>
      </w:hyperlink>
      <w:r w:rsidRPr="00710A1C">
        <w:rPr>
          <w:rFonts w:asciiTheme="minorHAnsi" w:hAnsiTheme="minorHAnsi" w:cstheme="minorHAnsi"/>
        </w:rPr>
        <w:t xml:space="preserve"> (</w:t>
      </w:r>
      <w:r w:rsidR="000E06A3" w:rsidRPr="000E06A3">
        <w:rPr>
          <w:rFonts w:asciiTheme="minorHAnsi" w:hAnsiTheme="minorHAnsi" w:cstheme="minorHAnsi"/>
        </w:rPr>
        <w:t>Dz. U. z 2024 r. poz. 799</w:t>
      </w:r>
      <w:r w:rsidRPr="00710A1C">
        <w:rPr>
          <w:rFonts w:asciiTheme="minorHAnsi" w:hAnsiTheme="minorHAnsi" w:cstheme="minorHAnsi"/>
        </w:rPr>
        <w:t>)</w:t>
      </w:r>
    </w:p>
    <w:p w14:paraId="1F6FD206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działalności na rzecz osób niepełnosprawnych;</w:t>
      </w:r>
    </w:p>
    <w:p w14:paraId="1FD8E741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promocji zatrudnienia i aktywizacji zawodowej osób pozostających bez pracy i zagrożonych zwolnieniem z pracy;</w:t>
      </w:r>
    </w:p>
    <w:p w14:paraId="5F2C6F7E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działalności na rzecz równych praw kobiet i mężczyzn;</w:t>
      </w:r>
    </w:p>
    <w:p w14:paraId="46BE2E88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3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działalności na rzecz osób w wieku emerytalnym;</w:t>
      </w:r>
    </w:p>
    <w:p w14:paraId="090BF79E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działalności wspomagającej rozwój gospodarczy, w tym rozwój przedsiębiorczości;</w:t>
      </w:r>
    </w:p>
    <w:p w14:paraId="2B272491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działalności wspomagającej rozwój techniki, wynalazczości i innowacyjności oraz rozpowszechnianie i wdrażanie nowych rozwiązań technicznych w praktyce gospodarczej;</w:t>
      </w:r>
    </w:p>
    <w:p w14:paraId="17B2A30C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działalności wspomagającej rozwój wspólnot i społeczności lokalnych;</w:t>
      </w:r>
    </w:p>
    <w:p w14:paraId="3B25CB11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nauki, szkolnictwa wyższego, edukacji, oświaty i wychowania;</w:t>
      </w:r>
    </w:p>
    <w:p w14:paraId="33EC1E7F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działalności na rzecz dzieci i młodzieży, w tym wypoczynku dzieci i młodzieży;</w:t>
      </w:r>
    </w:p>
    <w:p w14:paraId="045AC761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kultury, sztuki, ochrony dóbr kultury i dziedzictwa narodowego;</w:t>
      </w:r>
    </w:p>
    <w:p w14:paraId="299F9487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wspierania i upowszechniania kultury fizycznej;</w:t>
      </w:r>
    </w:p>
    <w:p w14:paraId="6A11D309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ekologii i ochrony zwierząt oraz ochrony dziedzictwa przyrodniczego;</w:t>
      </w:r>
    </w:p>
    <w:p w14:paraId="48D9F1DC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turystyki i krajoznawstwa;</w:t>
      </w:r>
    </w:p>
    <w:p w14:paraId="6C206CD8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porządku i bezpieczeństwa publicznego;</w:t>
      </w:r>
    </w:p>
    <w:p w14:paraId="32FC9833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obronności państwa i działalności Sił Zbrojnych Rzeczypospolitej Polskiej;</w:t>
      </w:r>
    </w:p>
    <w:p w14:paraId="1F67AE93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upowszechniania i ochrony wolności i praw człowieka oraz swobód obywatelskich, a także działań wspomagających rozwój demokracji;</w:t>
      </w:r>
    </w:p>
    <w:p w14:paraId="67A11345" w14:textId="77777777" w:rsidR="00710A1C" w:rsidRPr="00710A1C" w:rsidRDefault="00710A1C" w:rsidP="00035F56">
      <w:pPr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851" w:firstLine="0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udzielania nieodpłatnego poradnictwa obywatelskiego;</w:t>
      </w:r>
    </w:p>
    <w:p w14:paraId="296D1E0D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ratownictwa i ochrony ludności;</w:t>
      </w:r>
    </w:p>
    <w:p w14:paraId="5A26A659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lastRenderedPageBreak/>
        <w:t>pomocy ofiarom katastrof, klęsk żywiołowych, konfliktów zbrojnych i wojen w kraju i za granicą;</w:t>
      </w:r>
    </w:p>
    <w:p w14:paraId="17C88511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upowszechniania i ochrony praw konsumentów;</w:t>
      </w:r>
    </w:p>
    <w:p w14:paraId="02A5A3C3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działalności na rzecz integracji europejskiej oraz rozwijania kontaktów i współpracy między społeczeństwami;</w:t>
      </w:r>
    </w:p>
    <w:p w14:paraId="2788275D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promocji i organizacji wolontariatu;</w:t>
      </w:r>
    </w:p>
    <w:p w14:paraId="2D5AE51E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pomocy Polonii i Polakom za granicą;</w:t>
      </w:r>
    </w:p>
    <w:p w14:paraId="13148193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działalności na rzecz kombatantów i osób represjonowanych;</w:t>
      </w:r>
    </w:p>
    <w:p w14:paraId="14BB976E" w14:textId="5AEC71B3" w:rsidR="00710A1C" w:rsidRPr="00710A1C" w:rsidRDefault="00710A1C" w:rsidP="00035F56">
      <w:pPr>
        <w:numPr>
          <w:ilvl w:val="0"/>
          <w:numId w:val="11"/>
        </w:numPr>
        <w:tabs>
          <w:tab w:val="left" w:pos="851"/>
        </w:tabs>
        <w:spacing w:before="120" w:after="120" w:line="360" w:lineRule="auto"/>
        <w:ind w:left="851" w:firstLine="0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 xml:space="preserve">działalność na rzecz weteranów i weteranów poszkodowanych w rozumieniu ustawy z dnia 19 sierpnia 2011 r. o weteranach działań poza granicami państwa </w:t>
      </w:r>
      <w:r w:rsidR="000E06A3" w:rsidRPr="000E06A3">
        <w:rPr>
          <w:rFonts w:asciiTheme="minorHAnsi" w:hAnsiTheme="minorHAnsi" w:cstheme="minorHAnsi"/>
        </w:rPr>
        <w:t>Dz. U. z 2023 r. poz. 2112</w:t>
      </w:r>
      <w:r w:rsidRPr="00710A1C">
        <w:rPr>
          <w:rFonts w:asciiTheme="minorHAnsi" w:hAnsiTheme="minorHAnsi" w:cstheme="minorHAnsi"/>
        </w:rPr>
        <w:t>);</w:t>
      </w:r>
    </w:p>
    <w:p w14:paraId="7BAD252F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promocji Rzeczpospolitej Polskiej za granicą;</w:t>
      </w:r>
    </w:p>
    <w:p w14:paraId="3C786E31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działalności na rzecz rodziny, macierzyństwa, rodzicielstwa, upowszechniania i ochrony praw dziecka;</w:t>
      </w:r>
    </w:p>
    <w:p w14:paraId="732819DA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przeciwdziałania uzależnieniom i patologiom społecznym;</w:t>
      </w:r>
    </w:p>
    <w:p w14:paraId="6474A80B" w14:textId="77777777" w:rsidR="00710A1C" w:rsidRPr="00710A1C" w:rsidRDefault="00710A1C" w:rsidP="00035F56">
      <w:pPr>
        <w:numPr>
          <w:ilvl w:val="0"/>
          <w:numId w:val="12"/>
        </w:numPr>
        <w:tabs>
          <w:tab w:val="left" w:pos="851"/>
        </w:tabs>
        <w:spacing w:before="120" w:after="120" w:line="360" w:lineRule="auto"/>
        <w:ind w:left="851" w:firstLine="0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rewitalizacji;</w:t>
      </w:r>
    </w:p>
    <w:p w14:paraId="6A5FA4E8" w14:textId="77777777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120" w:line="360" w:lineRule="auto"/>
        <w:ind w:left="567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działalność na rzecz organizacji pozarządowych oraz podmiotów wymienionych w art. 3 ust.3 w zakresie określonym w pkt 1-32a;</w:t>
      </w:r>
    </w:p>
    <w:p w14:paraId="72463C3C" w14:textId="6765C464" w:rsidR="00710A1C" w:rsidRPr="00710A1C" w:rsidRDefault="00710A1C" w:rsidP="00035F56">
      <w:pPr>
        <w:numPr>
          <w:ilvl w:val="0"/>
          <w:numId w:val="5"/>
        </w:numPr>
        <w:tabs>
          <w:tab w:val="left" w:pos="567"/>
        </w:tabs>
        <w:spacing w:before="120" w:after="200" w:line="360" w:lineRule="auto"/>
        <w:ind w:left="568" w:hanging="284"/>
        <w:rPr>
          <w:rFonts w:asciiTheme="minorHAnsi" w:hAnsiTheme="minorHAnsi" w:cstheme="minorHAnsi"/>
        </w:rPr>
      </w:pPr>
      <w:r w:rsidRPr="00710A1C">
        <w:rPr>
          <w:rFonts w:asciiTheme="minorHAnsi" w:hAnsiTheme="minorHAnsi" w:cstheme="minorHAnsi"/>
        </w:rPr>
        <w:t>działalności na rzecz podmiotów ekonomii społecznej i przedsiębiorstw społecznych, o których mowa w ustawie z dnia 5 sierpnia 2022 r. o ekonomii społecznej (</w:t>
      </w:r>
      <w:r w:rsidR="00243A55" w:rsidRPr="00243A55">
        <w:rPr>
          <w:rFonts w:asciiTheme="minorHAnsi" w:hAnsiTheme="minorHAnsi" w:cstheme="minorHAnsi"/>
        </w:rPr>
        <w:t>Dz. U. z 2024 r. poz. 113</w:t>
      </w:r>
      <w:r w:rsidRPr="00710A1C">
        <w:rPr>
          <w:rFonts w:asciiTheme="minorHAnsi" w:hAnsiTheme="minorHAnsi" w:cstheme="minorHAnsi"/>
        </w:rPr>
        <w:t>).</w:t>
      </w:r>
    </w:p>
    <w:p w14:paraId="15398814" w14:textId="7697A4C4" w:rsidR="00710A1C" w:rsidRPr="006E4755" w:rsidRDefault="00710A1C" w:rsidP="006E4755">
      <w:pPr>
        <w:pStyle w:val="Nagwek2"/>
      </w:pPr>
      <w:r w:rsidRPr="006E4755">
        <w:rPr>
          <w:rStyle w:val="Nagwek2Znak"/>
          <w:b/>
        </w:rPr>
        <w:t xml:space="preserve">Oświadczam jednocześnie, </w:t>
      </w:r>
      <w:r w:rsidR="00552AD1">
        <w:rPr>
          <w:rStyle w:val="Nagwek2Znak"/>
          <w:b/>
        </w:rPr>
        <w:t>że</w:t>
      </w:r>
      <w:r w:rsidRPr="006E4755">
        <w:rPr>
          <w:rStyle w:val="Nagwek2Znak"/>
          <w:b/>
        </w:rPr>
        <w:t>:</w:t>
      </w:r>
    </w:p>
    <w:p w14:paraId="4016CFAD" w14:textId="77777777" w:rsidR="00A3022D" w:rsidRPr="00F70968" w:rsidRDefault="00A3022D" w:rsidP="00035F56">
      <w:pPr>
        <w:pStyle w:val="Akapitzlist"/>
        <w:numPr>
          <w:ilvl w:val="0"/>
          <w:numId w:val="13"/>
        </w:numPr>
        <w:spacing w:before="120" w:after="120" w:line="360" w:lineRule="auto"/>
        <w:ind w:left="568" w:hanging="284"/>
        <w:contextualSpacing w:val="0"/>
        <w:rPr>
          <w:rFonts w:asciiTheme="minorHAnsi" w:hAnsiTheme="minorHAnsi" w:cstheme="minorHAnsi"/>
        </w:rPr>
      </w:pPr>
      <w:r w:rsidRPr="00F70968">
        <w:rPr>
          <w:rFonts w:asciiTheme="minorHAnsi" w:hAnsiTheme="minorHAnsi" w:cstheme="minorHAnsi"/>
        </w:rPr>
        <w:t>Wyżej wymienione dane są zgodne ze stanem prawnym i faktycznym.</w:t>
      </w:r>
    </w:p>
    <w:p w14:paraId="4F981DF9" w14:textId="77777777" w:rsidR="00256A03" w:rsidRPr="00F70968" w:rsidRDefault="00A3022D" w:rsidP="008C589A">
      <w:pPr>
        <w:pStyle w:val="Akapitzlist"/>
        <w:numPr>
          <w:ilvl w:val="0"/>
          <w:numId w:val="13"/>
        </w:numPr>
        <w:tabs>
          <w:tab w:val="left" w:leader="underscore" w:pos="8505"/>
        </w:tabs>
        <w:spacing w:before="240" w:after="120" w:line="360" w:lineRule="auto"/>
        <w:ind w:left="568" w:hanging="284"/>
        <w:contextualSpacing w:val="0"/>
        <w:rPr>
          <w:rFonts w:ascii="Verdana" w:hAnsi="Verdana"/>
        </w:rPr>
      </w:pPr>
      <w:r w:rsidRPr="00F70968">
        <w:rPr>
          <w:rFonts w:asciiTheme="minorHAnsi" w:hAnsiTheme="minorHAnsi" w:cstheme="minorHAnsi"/>
        </w:rPr>
        <w:t>Jestem obywatelem RP i korzystam z pełni praw publicznych.</w:t>
      </w:r>
    </w:p>
    <w:p w14:paraId="68EE538E" w14:textId="2AF28717" w:rsidR="006E67FF" w:rsidRPr="00F70968" w:rsidRDefault="00256A03" w:rsidP="00256A03">
      <w:pPr>
        <w:tabs>
          <w:tab w:val="left" w:leader="underscore" w:pos="8505"/>
        </w:tabs>
        <w:spacing w:before="240" w:after="120" w:line="360" w:lineRule="auto"/>
        <w:ind w:left="284"/>
        <w:rPr>
          <w:rFonts w:ascii="Verdana" w:hAnsi="Verdana"/>
        </w:rPr>
      </w:pPr>
      <w:r w:rsidRPr="00F70968">
        <w:rPr>
          <w:rFonts w:ascii="Verdana" w:hAnsi="Verdana"/>
        </w:rPr>
        <w:tab/>
      </w:r>
    </w:p>
    <w:p w14:paraId="18BD29C0" w14:textId="3F97AAD3" w:rsidR="00A3022D" w:rsidRPr="005026B6" w:rsidRDefault="00A3022D" w:rsidP="006E4755">
      <w:pPr>
        <w:tabs>
          <w:tab w:val="left" w:leader="dot" w:pos="11340"/>
        </w:tabs>
        <w:spacing w:before="120" w:line="360" w:lineRule="auto"/>
        <w:rPr>
          <w:rFonts w:asciiTheme="minorHAnsi" w:hAnsiTheme="minorHAnsi" w:cstheme="minorHAnsi"/>
        </w:rPr>
      </w:pPr>
      <w:r w:rsidRPr="005026B6">
        <w:rPr>
          <w:rFonts w:asciiTheme="minorHAnsi" w:hAnsiTheme="minorHAnsi" w:cstheme="minorHAnsi"/>
        </w:rPr>
        <w:t>czytelny podpis kandydata</w:t>
      </w:r>
    </w:p>
    <w:p w14:paraId="60043146" w14:textId="77777777" w:rsidR="00A3022D" w:rsidRPr="006E4755" w:rsidRDefault="00A3022D" w:rsidP="006E4755">
      <w:pPr>
        <w:pStyle w:val="Nagwek2"/>
      </w:pPr>
      <w:r w:rsidRPr="006E4755">
        <w:lastRenderedPageBreak/>
        <w:t>Dane organizacji i/lub podmiotów wymienionych w art. 3 ust. 3 ustawy o działalności pożytku publicznego i o wolontariacie wskazującej osobę do udziału w komisjach konkursowych opiniujących oferty złożone w otwartych konkursach ofert</w:t>
      </w:r>
    </w:p>
    <w:p w14:paraId="65AA1B38" w14:textId="42A40C83" w:rsidR="00A3022D" w:rsidRDefault="00A3022D" w:rsidP="00035F56">
      <w:pPr>
        <w:pStyle w:val="Akapitzlist"/>
        <w:numPr>
          <w:ilvl w:val="0"/>
          <w:numId w:val="14"/>
        </w:numPr>
        <w:spacing w:before="120" w:after="120" w:line="360" w:lineRule="auto"/>
        <w:ind w:left="284" w:firstLine="0"/>
        <w:contextualSpacing w:val="0"/>
        <w:rPr>
          <w:rFonts w:asciiTheme="minorHAnsi" w:hAnsiTheme="minorHAnsi" w:cstheme="minorHAnsi"/>
        </w:rPr>
      </w:pPr>
      <w:r w:rsidRPr="00A3022D">
        <w:rPr>
          <w:rFonts w:asciiTheme="minorHAnsi" w:hAnsiTheme="minorHAnsi" w:cstheme="minorHAnsi"/>
          <w:b/>
          <w:bCs/>
        </w:rPr>
        <w:t>Nazwa i siedziba</w:t>
      </w:r>
      <w:r w:rsidRPr="00A3022D">
        <w:rPr>
          <w:rFonts w:asciiTheme="minorHAnsi" w:hAnsiTheme="minorHAnsi" w:cstheme="minorHAnsi"/>
        </w:rPr>
        <w:t xml:space="preserve"> organizacji pozarządowej lub podmiotu wymienionego w art. 3 ust. 3</w:t>
      </w:r>
    </w:p>
    <w:p w14:paraId="2A80E8AA" w14:textId="77F45A1B" w:rsidR="00A3022D" w:rsidRPr="00A3022D" w:rsidRDefault="00A3022D" w:rsidP="00E7226B">
      <w:pPr>
        <w:tabs>
          <w:tab w:val="right" w:leader="underscore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48861024" w14:textId="5ACFEDD3" w:rsidR="00A3022D" w:rsidRPr="00A3022D" w:rsidRDefault="00A3022D" w:rsidP="00035F56">
      <w:pPr>
        <w:pStyle w:val="Akapitzlist"/>
        <w:numPr>
          <w:ilvl w:val="0"/>
          <w:numId w:val="14"/>
        </w:numPr>
        <w:spacing w:before="600" w:after="120" w:line="360" w:lineRule="auto"/>
        <w:ind w:left="284" w:firstLine="0"/>
        <w:contextualSpacing w:val="0"/>
        <w:rPr>
          <w:rFonts w:asciiTheme="minorHAnsi" w:hAnsiTheme="minorHAnsi" w:cstheme="minorHAnsi"/>
        </w:rPr>
      </w:pPr>
      <w:r w:rsidRPr="00A3022D">
        <w:rPr>
          <w:rFonts w:asciiTheme="minorHAnsi" w:hAnsiTheme="minorHAnsi" w:cstheme="minorHAnsi"/>
          <w:b/>
          <w:bCs/>
        </w:rPr>
        <w:t>Nazwa i numer</w:t>
      </w:r>
      <w:r w:rsidRPr="00A3022D">
        <w:rPr>
          <w:rFonts w:asciiTheme="minorHAnsi" w:hAnsiTheme="minorHAnsi" w:cstheme="minorHAnsi"/>
        </w:rPr>
        <w:t xml:space="preserve"> dokumentu stwierdzającego sposób reprezentacji podmiotu (np. </w:t>
      </w:r>
      <w:r w:rsidRPr="00A3022D">
        <w:rPr>
          <w:rFonts w:asciiTheme="minorHAnsi" w:hAnsiTheme="minorHAnsi" w:cstheme="minorHAnsi"/>
          <w:bCs/>
        </w:rPr>
        <w:t>KRS lub innego rejestru)</w:t>
      </w:r>
    </w:p>
    <w:p w14:paraId="3CBDC495" w14:textId="384028DF" w:rsidR="00796CBD" w:rsidRDefault="006E67FF" w:rsidP="00E7226B">
      <w:pPr>
        <w:tabs>
          <w:tab w:val="right" w:leader="underscore" w:pos="7938"/>
        </w:tabs>
        <w:spacing w:before="120" w:line="360" w:lineRule="auto"/>
        <w:rPr>
          <w:rFonts w:ascii="Verdana" w:hAnsi="Verdana"/>
        </w:rPr>
      </w:pPr>
      <w:bookmarkStart w:id="2" w:name="_Hlk176348061"/>
      <w:r>
        <w:rPr>
          <w:rFonts w:ascii="Verdana" w:hAnsi="Verdana"/>
        </w:rPr>
        <w:tab/>
      </w:r>
      <w:bookmarkEnd w:id="2"/>
    </w:p>
    <w:p w14:paraId="3267829C" w14:textId="77777777" w:rsidR="00A3022D" w:rsidRPr="006E4755" w:rsidRDefault="00A3022D" w:rsidP="006E4755">
      <w:pPr>
        <w:pStyle w:val="Nagwek2"/>
      </w:pPr>
      <w:r w:rsidRPr="006E4755">
        <w:t>Załączniki</w:t>
      </w:r>
    </w:p>
    <w:p w14:paraId="480A5C62" w14:textId="04BC4257" w:rsidR="00A3022D" w:rsidRPr="00D70307" w:rsidRDefault="00A3022D" w:rsidP="00035F56">
      <w:pPr>
        <w:numPr>
          <w:ilvl w:val="0"/>
          <w:numId w:val="15"/>
        </w:numPr>
        <w:tabs>
          <w:tab w:val="clear" w:pos="720"/>
          <w:tab w:val="num" w:pos="567"/>
        </w:tabs>
        <w:spacing w:before="120" w:after="120" w:line="360" w:lineRule="auto"/>
        <w:ind w:left="568" w:hanging="284"/>
        <w:rPr>
          <w:rFonts w:asciiTheme="minorHAnsi" w:eastAsiaTheme="minorHAnsi" w:hAnsiTheme="minorHAnsi" w:cstheme="minorHAnsi"/>
          <w:color w:val="000000"/>
          <w:lang w:eastAsia="en-US"/>
        </w:rPr>
      </w:pPr>
      <w:r w:rsidRPr="00D70307">
        <w:rPr>
          <w:rFonts w:asciiTheme="minorHAnsi" w:eastAsiaTheme="minorHAnsi" w:hAnsiTheme="minorHAnsi" w:cstheme="minorHAnsi"/>
          <w:color w:val="000000"/>
          <w:lang w:eastAsia="en-US"/>
        </w:rPr>
        <w:t>dokument wymieniony w p</w:t>
      </w:r>
      <w:r w:rsidR="00D70307">
        <w:rPr>
          <w:rFonts w:asciiTheme="minorHAnsi" w:eastAsiaTheme="minorHAnsi" w:hAnsiTheme="minorHAnsi" w:cstheme="minorHAnsi"/>
          <w:color w:val="000000"/>
          <w:lang w:eastAsia="en-US"/>
        </w:rPr>
        <w:t>unkcie</w:t>
      </w:r>
      <w:r w:rsidRPr="00D7030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D70307" w:rsidRPr="00D70307">
        <w:rPr>
          <w:rFonts w:asciiTheme="minorHAnsi" w:eastAsiaTheme="minorHAnsi" w:hAnsiTheme="minorHAnsi" w:cstheme="minorHAnsi"/>
          <w:color w:val="000000"/>
          <w:lang w:eastAsia="en-US"/>
        </w:rPr>
        <w:t>4.2</w:t>
      </w:r>
      <w:r w:rsidRPr="00D70307">
        <w:rPr>
          <w:rFonts w:asciiTheme="minorHAnsi" w:eastAsiaTheme="minorHAnsi" w:hAnsiTheme="minorHAnsi" w:cstheme="minorHAnsi"/>
          <w:color w:val="000000"/>
          <w:lang w:eastAsia="en-US"/>
        </w:rPr>
        <w:t>.</w:t>
      </w:r>
    </w:p>
    <w:p w14:paraId="508700E7" w14:textId="7D2CEEF1" w:rsidR="00A3022D" w:rsidRPr="00A3022D" w:rsidRDefault="00A3022D" w:rsidP="00035F56">
      <w:pPr>
        <w:numPr>
          <w:ilvl w:val="0"/>
          <w:numId w:val="15"/>
        </w:numPr>
        <w:tabs>
          <w:tab w:val="clear" w:pos="720"/>
          <w:tab w:val="num" w:pos="567"/>
        </w:tabs>
        <w:spacing w:before="120" w:after="120" w:line="360" w:lineRule="auto"/>
        <w:ind w:left="568" w:hanging="284"/>
        <w:rPr>
          <w:rFonts w:asciiTheme="minorHAnsi" w:eastAsiaTheme="minorHAnsi" w:hAnsiTheme="minorHAnsi" w:cstheme="minorHAnsi"/>
          <w:color w:val="000000"/>
          <w:lang w:eastAsia="en-US"/>
        </w:rPr>
      </w:pPr>
      <w:r w:rsidRPr="00A3022D">
        <w:rPr>
          <w:rFonts w:asciiTheme="minorHAnsi" w:eastAsiaTheme="minorHAnsi" w:hAnsiTheme="minorHAnsi" w:cstheme="minorHAnsi"/>
          <w:color w:val="000000"/>
          <w:lang w:eastAsia="en-US"/>
        </w:rPr>
        <w:t xml:space="preserve">aktualny statut lub regulamin – oryginał lub kopia potwierdzona za zgodność z oryginałem dla organizacji z punktu </w:t>
      </w:r>
      <w:r w:rsidR="00D70307">
        <w:rPr>
          <w:rFonts w:asciiTheme="minorHAnsi" w:eastAsiaTheme="minorHAnsi" w:hAnsiTheme="minorHAnsi" w:cstheme="minorHAnsi"/>
          <w:color w:val="000000"/>
          <w:lang w:eastAsia="en-US"/>
        </w:rPr>
        <w:t>4</w:t>
      </w:r>
      <w:r w:rsidRPr="00A3022D">
        <w:rPr>
          <w:rFonts w:asciiTheme="minorHAnsi" w:eastAsiaTheme="minorHAnsi" w:hAnsiTheme="minorHAnsi" w:cstheme="minorHAnsi"/>
          <w:color w:val="000000"/>
          <w:lang w:eastAsia="en-US"/>
        </w:rPr>
        <w:t xml:space="preserve"> (tylko w przypadku organizacji z siedzibą spoza Wrocławia niewpisanych do KRS)</w:t>
      </w:r>
    </w:p>
    <w:p w14:paraId="663A8DEF" w14:textId="77777777" w:rsidR="00A3022D" w:rsidRPr="006E4755" w:rsidRDefault="00A3022D" w:rsidP="006E4755">
      <w:pPr>
        <w:pStyle w:val="Nagwek2"/>
      </w:pPr>
      <w:r w:rsidRPr="006E4755">
        <w:t>Podpisy osób upoważnionych do składania oświadczeń woli zgodnie z dokumentem określonym w pkt. 1- potwierdzające zgłoszenie osoby wskazanej na członka komisji</w:t>
      </w:r>
    </w:p>
    <w:p w14:paraId="6863886A" w14:textId="2C98EAA2" w:rsidR="00A3022D" w:rsidRPr="00A3022D" w:rsidRDefault="00A3022D" w:rsidP="00E7226B">
      <w:pPr>
        <w:pStyle w:val="Akapitzlist"/>
        <w:numPr>
          <w:ilvl w:val="0"/>
          <w:numId w:val="16"/>
        </w:numPr>
        <w:tabs>
          <w:tab w:val="left" w:leader="dot" w:pos="284"/>
          <w:tab w:val="left" w:leader="underscore" w:pos="8505"/>
          <w:tab w:val="left" w:leader="dot" w:pos="11340"/>
        </w:tabs>
        <w:spacing w:before="240" w:line="360" w:lineRule="auto"/>
        <w:ind w:left="568" w:hanging="284"/>
        <w:contextualSpacing w:val="0"/>
        <w:rPr>
          <w:rFonts w:asciiTheme="minorHAnsi" w:hAnsiTheme="minorHAnsi" w:cstheme="minorHAnsi"/>
          <w:b/>
          <w:bCs/>
          <w:color w:val="000000"/>
        </w:rPr>
      </w:pPr>
      <w:r w:rsidRPr="00A3022D">
        <w:rPr>
          <w:rFonts w:asciiTheme="minorHAnsi" w:hAnsiTheme="minorHAnsi" w:cstheme="minorHAnsi"/>
        </w:rPr>
        <w:t>Nazwa podmiotu</w:t>
      </w:r>
      <w:r>
        <w:rPr>
          <w:rFonts w:asciiTheme="minorHAnsi" w:hAnsiTheme="minorHAnsi" w:cstheme="minorHAnsi"/>
        </w:rPr>
        <w:t xml:space="preserve"> </w:t>
      </w:r>
      <w:r w:rsidRPr="00E7226B">
        <w:rPr>
          <w:rFonts w:asciiTheme="minorHAnsi" w:hAnsiTheme="minorHAnsi" w:cstheme="minorHAnsi"/>
          <w:bCs/>
          <w:color w:val="000000"/>
        </w:rPr>
        <w:tab/>
      </w:r>
    </w:p>
    <w:p w14:paraId="49C886F7" w14:textId="77777777" w:rsidR="006E4755" w:rsidRPr="006E4755" w:rsidRDefault="00A3022D" w:rsidP="00E7226B">
      <w:pPr>
        <w:pStyle w:val="Akapitzlist"/>
        <w:numPr>
          <w:ilvl w:val="0"/>
          <w:numId w:val="16"/>
        </w:numPr>
        <w:tabs>
          <w:tab w:val="left" w:leader="dot" w:pos="284"/>
          <w:tab w:val="left" w:leader="underscore" w:pos="8505"/>
          <w:tab w:val="left" w:leader="dot" w:pos="11340"/>
        </w:tabs>
        <w:spacing w:before="240" w:line="360" w:lineRule="auto"/>
        <w:ind w:left="568" w:hanging="284"/>
        <w:rPr>
          <w:rFonts w:asciiTheme="minorHAnsi" w:hAnsiTheme="minorHAnsi" w:cstheme="minorHAnsi"/>
        </w:rPr>
      </w:pPr>
      <w:r w:rsidRPr="006E4755">
        <w:rPr>
          <w:rFonts w:asciiTheme="minorHAnsi" w:hAnsiTheme="minorHAnsi" w:cstheme="minorHAnsi"/>
        </w:rPr>
        <w:t>Imię i nazwisko osoby upoważnionej:</w:t>
      </w:r>
      <w:r w:rsidRPr="00E7226B">
        <w:rPr>
          <w:rFonts w:asciiTheme="minorHAnsi" w:hAnsiTheme="minorHAnsi" w:cstheme="minorHAnsi"/>
        </w:rPr>
        <w:tab/>
      </w:r>
    </w:p>
    <w:p w14:paraId="16679C92" w14:textId="7ADF04FB" w:rsidR="006E4755" w:rsidRPr="006E4755" w:rsidRDefault="00A3022D" w:rsidP="00035F56">
      <w:pPr>
        <w:pStyle w:val="Akapitzlist"/>
        <w:numPr>
          <w:ilvl w:val="0"/>
          <w:numId w:val="16"/>
        </w:numPr>
        <w:tabs>
          <w:tab w:val="left" w:leader="dot" w:pos="284"/>
          <w:tab w:val="left" w:leader="dot" w:pos="8505"/>
          <w:tab w:val="left" w:leader="dot" w:pos="11340"/>
        </w:tabs>
        <w:spacing w:before="240" w:line="360" w:lineRule="auto"/>
        <w:ind w:left="567" w:hanging="283"/>
        <w:rPr>
          <w:rFonts w:asciiTheme="minorHAnsi" w:hAnsiTheme="minorHAnsi" w:cstheme="minorHAnsi"/>
        </w:rPr>
      </w:pPr>
      <w:r w:rsidRPr="006E4755">
        <w:rPr>
          <w:rFonts w:asciiTheme="minorHAnsi" w:hAnsiTheme="minorHAnsi" w:cstheme="minorHAnsi"/>
        </w:rPr>
        <w:t>Podpisy i/lub pieczątki osób upoważnionych do składania oświadczeń woli w imieniu organizacji:</w:t>
      </w:r>
    </w:p>
    <w:p w14:paraId="106CBACC" w14:textId="6BB3FA3D" w:rsidR="00A3022D" w:rsidRPr="00F70968" w:rsidRDefault="006E4755" w:rsidP="00E7226B">
      <w:pPr>
        <w:pStyle w:val="Akapitzlist"/>
        <w:tabs>
          <w:tab w:val="left" w:leader="dot" w:pos="284"/>
          <w:tab w:val="left" w:leader="underscore" w:pos="8505"/>
          <w:tab w:val="left" w:leader="dot" w:pos="11340"/>
        </w:tabs>
        <w:spacing w:before="480" w:line="360" w:lineRule="auto"/>
        <w:ind w:left="284"/>
        <w:contextualSpacing w:val="0"/>
        <w:rPr>
          <w:rFonts w:asciiTheme="minorHAnsi" w:eastAsiaTheme="majorEastAsia" w:hAnsiTheme="minorHAnsi" w:cstheme="minorHAnsi"/>
          <w:b/>
          <w:sz w:val="26"/>
          <w:szCs w:val="26"/>
          <w:lang w:eastAsia="en-US"/>
        </w:rPr>
      </w:pPr>
      <w:r w:rsidRPr="00F70968">
        <w:rPr>
          <w:rFonts w:asciiTheme="minorHAnsi" w:hAnsiTheme="minorHAnsi" w:cstheme="minorHAnsi"/>
        </w:rPr>
        <w:t>Wrocław, dnia</w:t>
      </w:r>
      <w:r w:rsidR="00A3022D" w:rsidRPr="00F70968">
        <w:rPr>
          <w:rFonts w:asciiTheme="minorHAnsi" w:eastAsiaTheme="majorEastAsia" w:hAnsiTheme="minorHAnsi" w:cstheme="minorHAnsi"/>
          <w:sz w:val="26"/>
          <w:szCs w:val="26"/>
          <w:lang w:eastAsia="en-US"/>
        </w:rPr>
        <w:tab/>
      </w:r>
    </w:p>
    <w:p w14:paraId="23DB81FD" w14:textId="77777777" w:rsidR="006E4755" w:rsidRPr="006E4755" w:rsidRDefault="006E4755" w:rsidP="00EE2C34">
      <w:pPr>
        <w:pStyle w:val="Nagwek2"/>
        <w:spacing w:before="960"/>
      </w:pPr>
      <w:r w:rsidRPr="006E4755">
        <w:t>Informacje dotyczące przetwarzania twoich danych osobowych.</w:t>
      </w:r>
    </w:p>
    <w:p w14:paraId="6BE2F775" w14:textId="3238E09B" w:rsidR="00CA681F" w:rsidRPr="00F70968" w:rsidRDefault="00CA681F" w:rsidP="00F70968">
      <w:pPr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0968">
        <w:rPr>
          <w:rFonts w:asciiTheme="minorHAnsi" w:eastAsia="Calibri" w:hAnsiTheme="minorHAnsi" w:cstheme="minorHAnsi"/>
          <w:lang w:eastAsia="en-US"/>
        </w:rPr>
        <w:t xml:space="preserve">Niniejszą informację otrzymałeś w związku z obowiązkami określonymi w art. 13 rozporządzenia Parlamentu Europejskiego i Rady (UE) 2016/679 z dnia 27 kwietnia 2016 r. </w:t>
      </w:r>
      <w:r w:rsidRPr="00F70968">
        <w:rPr>
          <w:rFonts w:asciiTheme="minorHAnsi" w:eastAsia="Calibri" w:hAnsiTheme="minorHAnsi" w:cstheme="minorHAnsi"/>
          <w:lang w:eastAsia="en-US"/>
        </w:rPr>
        <w:lastRenderedPageBreak/>
        <w:t>w</w:t>
      </w:r>
      <w:r w:rsidR="004B76DB">
        <w:rPr>
          <w:rFonts w:asciiTheme="minorHAnsi" w:eastAsia="Calibri" w:hAnsiTheme="minorHAnsi" w:cstheme="minorHAnsi"/>
          <w:lang w:eastAsia="en-US"/>
        </w:rPr>
        <w:t> </w:t>
      </w:r>
      <w:r w:rsidRPr="00F70968">
        <w:rPr>
          <w:rFonts w:asciiTheme="minorHAnsi" w:eastAsia="Calibri" w:hAnsiTheme="minorHAnsi" w:cstheme="minorHAnsi"/>
          <w:lang w:eastAsia="en-US"/>
        </w:rPr>
        <w:t>sprawie ochrony osób fizycznych w związku z przetwarzaniem danych osobowych i w sprawie swobodnego przepływu takich danych oraz uchylenia dyrektywy 95/46/WE (ogólne rozporządzenie o ochronie danych) (Dziennik Urzędowy Unii Europejskiej z dnia 4 maja 2016 r. L 119/1).</w:t>
      </w:r>
    </w:p>
    <w:p w14:paraId="7D3C3B50" w14:textId="77777777" w:rsidR="00CA681F" w:rsidRPr="00F70968" w:rsidRDefault="00CA681F" w:rsidP="00F70968">
      <w:pPr>
        <w:pStyle w:val="Nagwek3"/>
        <w:rPr>
          <w:rFonts w:eastAsia="Calibri"/>
          <w:sz w:val="22"/>
          <w:szCs w:val="22"/>
          <w:lang w:eastAsia="en-US"/>
        </w:rPr>
      </w:pPr>
      <w:r w:rsidRPr="00F70968">
        <w:rPr>
          <w:rStyle w:val="Nagwek3Znak"/>
          <w:b/>
        </w:rPr>
        <w:t>Administrator danych</w:t>
      </w:r>
      <w:r w:rsidRPr="00F70968">
        <w:rPr>
          <w:rFonts w:eastAsia="Calibri"/>
          <w:sz w:val="22"/>
          <w:szCs w:val="22"/>
          <w:lang w:eastAsia="en-US"/>
        </w:rPr>
        <w:t>:</w:t>
      </w:r>
    </w:p>
    <w:p w14:paraId="0ABC56FD" w14:textId="77777777" w:rsidR="00CA681F" w:rsidRPr="00F70968" w:rsidRDefault="00CA681F" w:rsidP="00F70968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F70968">
        <w:rPr>
          <w:rFonts w:asciiTheme="minorHAnsi" w:eastAsia="Calibri" w:hAnsiTheme="minorHAnsi" w:cstheme="minorHAnsi"/>
          <w:lang w:eastAsia="en-US"/>
        </w:rPr>
        <w:t>Administratorem Twoich danych osobowych jest Gmina Wrocław z siedzibą we Wrocławiu.</w:t>
      </w:r>
    </w:p>
    <w:p w14:paraId="7661E32D" w14:textId="77777777" w:rsidR="00CA681F" w:rsidRPr="00F70968" w:rsidRDefault="00CA681F" w:rsidP="00F70968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F70968">
        <w:rPr>
          <w:rFonts w:asciiTheme="minorHAnsi" w:eastAsia="Calibri" w:hAnsiTheme="minorHAnsi" w:cstheme="minorHAnsi"/>
          <w:lang w:eastAsia="en-US"/>
        </w:rPr>
        <w:t>Możesz się z nami skontaktować w następujący sposób:</w:t>
      </w:r>
    </w:p>
    <w:p w14:paraId="24552930" w14:textId="77777777" w:rsidR="00CA681F" w:rsidRPr="00F70968" w:rsidRDefault="00CA681F" w:rsidP="00F70968">
      <w:pPr>
        <w:numPr>
          <w:ilvl w:val="0"/>
          <w:numId w:val="21"/>
        </w:numPr>
        <w:spacing w:after="200" w:line="360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F70968">
        <w:rPr>
          <w:rFonts w:asciiTheme="minorHAnsi" w:eastAsia="Calibri" w:hAnsiTheme="minorHAnsi" w:cstheme="minorHAnsi"/>
          <w:lang w:eastAsia="en-US"/>
        </w:rPr>
        <w:t>listownie na adres: pl. Nowy Targ 1-8, 50-141 Wrocław,</w:t>
      </w:r>
    </w:p>
    <w:p w14:paraId="7219E961" w14:textId="77777777" w:rsidR="00CA681F" w:rsidRPr="00F70968" w:rsidRDefault="00CA681F" w:rsidP="00F70968">
      <w:pPr>
        <w:numPr>
          <w:ilvl w:val="0"/>
          <w:numId w:val="21"/>
        </w:numPr>
        <w:spacing w:after="200" w:line="360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F70968">
        <w:rPr>
          <w:rFonts w:asciiTheme="minorHAnsi" w:eastAsia="Calibri" w:hAnsiTheme="minorHAnsi" w:cstheme="minorHAnsi"/>
          <w:lang w:eastAsia="en-US"/>
        </w:rPr>
        <w:t>przez e-mail: wss@um.wroc.pl</w:t>
      </w:r>
    </w:p>
    <w:p w14:paraId="671B315C" w14:textId="77777777" w:rsidR="00CA681F" w:rsidRPr="00F70968" w:rsidRDefault="00CA681F" w:rsidP="00F70968">
      <w:pPr>
        <w:numPr>
          <w:ilvl w:val="0"/>
          <w:numId w:val="21"/>
        </w:numPr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0968">
        <w:rPr>
          <w:rFonts w:asciiTheme="minorHAnsi" w:eastAsia="Calibri" w:hAnsiTheme="minorHAnsi" w:cstheme="minorHAnsi"/>
          <w:lang w:eastAsia="en-US"/>
        </w:rPr>
        <w:t>telefonicznie: +48 71 777 86 68.</w:t>
      </w:r>
    </w:p>
    <w:p w14:paraId="194191D5" w14:textId="77777777" w:rsidR="00CA681F" w:rsidRPr="00CA681F" w:rsidRDefault="00CA681F" w:rsidP="00F70968">
      <w:pPr>
        <w:pStyle w:val="Nagwek3"/>
      </w:pPr>
      <w:r w:rsidRPr="00CA681F">
        <w:t>Cele przetwarzania danych osobowych</w:t>
      </w:r>
    </w:p>
    <w:p w14:paraId="03845214" w14:textId="77777777" w:rsidR="00CA681F" w:rsidRPr="00F70968" w:rsidRDefault="00CA681F" w:rsidP="00F70968">
      <w:pPr>
        <w:spacing w:after="120" w:line="360" w:lineRule="auto"/>
        <w:rPr>
          <w:rFonts w:asciiTheme="minorHAnsi" w:hAnsiTheme="minorHAnsi" w:cstheme="minorHAnsi"/>
        </w:rPr>
      </w:pPr>
      <w:r w:rsidRPr="00F70968">
        <w:rPr>
          <w:rFonts w:asciiTheme="minorHAnsi" w:hAnsiTheme="minorHAnsi" w:cstheme="minorHAnsi"/>
        </w:rPr>
        <w:t>Będziemy przetwarzać Twoje dane osobowe w celu naboru osób wskazanych przez organizacje pozarządowe lub podmioty wymienione w art. 3 ust. 3 ustawy z dnia 24 kwietnia 2003 r. o działalności pożytku publicznego i o wolontariacie do udziału w komisjach konkursowych opiniujących oferty złożone w otwartych konkursach ofert organizowanych przez Gminę Wrocław i jej jednostki oraz w przypadku wyboru osoby wskazanej do udziału w komisjach konkursowych do opinii merytorycznej ofert złożonych w otwartych konkursach ofert.</w:t>
      </w:r>
    </w:p>
    <w:p w14:paraId="064D7780" w14:textId="77777777" w:rsidR="00CA681F" w:rsidRPr="00CA681F" w:rsidRDefault="00CA681F" w:rsidP="00F70968">
      <w:pPr>
        <w:pStyle w:val="Nagwek3"/>
      </w:pPr>
      <w:r w:rsidRPr="00CA681F">
        <w:t>Podstawa prawna</w:t>
      </w:r>
    </w:p>
    <w:p w14:paraId="64EE1FBF" w14:textId="77777777" w:rsidR="00CA681F" w:rsidRPr="00F70968" w:rsidRDefault="00CA681F" w:rsidP="00F70968">
      <w:pPr>
        <w:spacing w:after="120" w:line="360" w:lineRule="auto"/>
        <w:rPr>
          <w:rFonts w:asciiTheme="minorHAnsi" w:hAnsiTheme="minorHAnsi" w:cstheme="minorHAnsi"/>
        </w:rPr>
      </w:pPr>
      <w:r w:rsidRPr="00F70968">
        <w:rPr>
          <w:rFonts w:asciiTheme="minorHAnsi" w:hAnsiTheme="minorHAnsi" w:cstheme="minorHAnsi"/>
        </w:rPr>
        <w:t>art. 6 ust. 1 lit. c Rozporządzenia Parlamentu Europejskiego i Rady (UE) 2016/679 (RODO) – ustawa o działalności pożytku publicznego i o wolontariacie.</w:t>
      </w:r>
    </w:p>
    <w:p w14:paraId="1E44CFB6" w14:textId="77777777" w:rsidR="00CA681F" w:rsidRPr="00CA681F" w:rsidRDefault="00CA681F" w:rsidP="00F70968">
      <w:pPr>
        <w:pStyle w:val="Nagwek3"/>
        <w:rPr>
          <w:rFonts w:eastAsia="Calibri"/>
          <w:lang w:eastAsia="en-US"/>
        </w:rPr>
      </w:pPr>
      <w:r w:rsidRPr="00CA681F">
        <w:rPr>
          <w:rFonts w:eastAsia="Calibri"/>
          <w:lang w:eastAsia="en-US"/>
        </w:rPr>
        <w:t>Obligatoryjność/ fakultatywność podania danych osobowych</w:t>
      </w:r>
    </w:p>
    <w:p w14:paraId="50E12D1E" w14:textId="691893D7" w:rsidR="00CA681F" w:rsidRPr="00F70968" w:rsidRDefault="00CA681F" w:rsidP="00F70968">
      <w:pPr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F70968">
        <w:rPr>
          <w:rFonts w:asciiTheme="minorHAnsi" w:eastAsia="Calibri" w:hAnsiTheme="minorHAnsi" w:cstheme="minorHAnsi"/>
          <w:lang w:eastAsia="en-US"/>
        </w:rPr>
        <w:t>Podanie danych osobowych jest dobrowolne, ale niezbędne do uczestniczenia w tym procesie.</w:t>
      </w:r>
    </w:p>
    <w:p w14:paraId="698CB3FC" w14:textId="6EEC81EF" w:rsidR="00CA681F" w:rsidRPr="00CA681F" w:rsidRDefault="00CA681F" w:rsidP="00F70968">
      <w:pPr>
        <w:pStyle w:val="Nagwek3"/>
        <w:rPr>
          <w:rFonts w:eastAsia="Calibri"/>
          <w:lang w:eastAsia="en-US"/>
        </w:rPr>
      </w:pPr>
      <w:r w:rsidRPr="00CA681F">
        <w:rPr>
          <w:rFonts w:eastAsia="Calibri"/>
          <w:lang w:eastAsia="en-US"/>
        </w:rPr>
        <w:t>Okres retencji danych</w:t>
      </w:r>
    </w:p>
    <w:p w14:paraId="55E1AD74" w14:textId="77777777" w:rsidR="00CA681F" w:rsidRPr="00F70968" w:rsidRDefault="00CA681F" w:rsidP="00F70968">
      <w:pPr>
        <w:spacing w:before="120" w:after="120" w:line="360" w:lineRule="auto"/>
        <w:rPr>
          <w:rFonts w:asciiTheme="minorHAnsi" w:hAnsiTheme="minorHAnsi" w:cstheme="minorHAnsi"/>
        </w:rPr>
      </w:pPr>
      <w:r w:rsidRPr="00F70968">
        <w:rPr>
          <w:rFonts w:asciiTheme="minorHAnsi" w:hAnsiTheme="minorHAnsi" w:cstheme="minorHAnsi"/>
        </w:rPr>
        <w:t>Będziemy przechowywać Twoje dane przez minimum 5 lat, następnie Archiwum Państwowe po ekspertyzie dokumentów może podjąć decyzję o ich zniszczeniu lub przekwalifikować na kategorię A i wtedy Twoje dane osobowe będą przetwarzane przez Urząd Miejski Wrocławia przez 25 lat od stycznia kolejnego roku po zakończeniu Twojej sprawy a następnie zostaną przekazane do Archiwum Państwowego we Wrocławiu, gdzie będą przetwarzane wieczyście.</w:t>
      </w:r>
    </w:p>
    <w:p w14:paraId="4DC80BFD" w14:textId="77777777" w:rsidR="00CA681F" w:rsidRPr="00CA681F" w:rsidRDefault="00CA681F" w:rsidP="00F70968">
      <w:pPr>
        <w:pStyle w:val="Nagwek3"/>
      </w:pPr>
      <w:r w:rsidRPr="00CA681F">
        <w:lastRenderedPageBreak/>
        <w:t>Odbiorcy danych osobowych</w:t>
      </w:r>
    </w:p>
    <w:p w14:paraId="0E80C261" w14:textId="77777777" w:rsidR="00CA681F" w:rsidRPr="00F70968" w:rsidRDefault="00CA681F" w:rsidP="00F70968">
      <w:pPr>
        <w:shd w:val="clear" w:color="auto" w:fill="FDFDFD"/>
        <w:spacing w:line="360" w:lineRule="auto"/>
        <w:rPr>
          <w:rFonts w:asciiTheme="minorHAnsi" w:hAnsiTheme="minorHAnsi" w:cstheme="minorHAnsi"/>
          <w:color w:val="222222"/>
        </w:rPr>
      </w:pPr>
      <w:r w:rsidRPr="00F70968">
        <w:rPr>
          <w:rFonts w:asciiTheme="minorHAnsi" w:hAnsiTheme="minorHAnsi" w:cstheme="minorHAnsi"/>
          <w:color w:val="222222"/>
        </w:rPr>
        <w:t>Będziemy przekazywać Twoje dane osobowe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7CADB211" w14:textId="77777777" w:rsidR="00CA681F" w:rsidRPr="00CA681F" w:rsidRDefault="00CA681F" w:rsidP="00F70968">
      <w:pPr>
        <w:pStyle w:val="Nagwek3"/>
        <w:rPr>
          <w:rFonts w:eastAsia="Calibri"/>
          <w:lang w:eastAsia="en-US"/>
        </w:rPr>
      </w:pPr>
      <w:r w:rsidRPr="00CA681F">
        <w:rPr>
          <w:rFonts w:eastAsia="Calibri"/>
          <w:lang w:eastAsia="en-US"/>
        </w:rPr>
        <w:t>Prawa związane z przetwarzaniem danych osobowych</w:t>
      </w:r>
    </w:p>
    <w:p w14:paraId="2E95242C" w14:textId="77777777" w:rsidR="00CA681F" w:rsidRPr="00F70968" w:rsidRDefault="00CA681F" w:rsidP="00F70968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F70968">
        <w:rPr>
          <w:rFonts w:asciiTheme="minorHAnsi" w:eastAsia="Calibri" w:hAnsiTheme="minorHAnsi" w:cstheme="minorHAnsi"/>
          <w:lang w:eastAsia="en-US"/>
        </w:rPr>
        <w:t>Przysługują Ci następujące prawa związane z przetwarzaniem danych osobowych:</w:t>
      </w:r>
    </w:p>
    <w:p w14:paraId="2A997857" w14:textId="77777777" w:rsidR="00CA681F" w:rsidRPr="00F70968" w:rsidRDefault="00CA681F" w:rsidP="00F70968">
      <w:pPr>
        <w:pStyle w:val="Akapitzlist"/>
        <w:numPr>
          <w:ilvl w:val="0"/>
          <w:numId w:val="22"/>
        </w:num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F70968">
        <w:rPr>
          <w:rFonts w:asciiTheme="minorHAnsi" w:eastAsia="Calibri" w:hAnsiTheme="minorHAnsi" w:cstheme="minorHAnsi"/>
          <w:lang w:eastAsia="en-US"/>
        </w:rPr>
        <w:t>prawo do wycofania zgody w dowolnym momencie;</w:t>
      </w:r>
    </w:p>
    <w:p w14:paraId="5CAA589A" w14:textId="77777777" w:rsidR="00CA681F" w:rsidRPr="00F70968" w:rsidRDefault="00CA681F" w:rsidP="00F70968">
      <w:pPr>
        <w:pStyle w:val="Akapitzlist"/>
        <w:numPr>
          <w:ilvl w:val="0"/>
          <w:numId w:val="22"/>
        </w:num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F70968">
        <w:rPr>
          <w:rFonts w:asciiTheme="minorHAnsi" w:eastAsia="Calibri" w:hAnsiTheme="minorHAnsi" w:cstheme="minorHAnsi"/>
          <w:lang w:eastAsia="en-US"/>
        </w:rPr>
        <w:t>prawo dostępu do swoich danych oraz otrzymania ich kopii;</w:t>
      </w:r>
    </w:p>
    <w:p w14:paraId="0E15F23A" w14:textId="77777777" w:rsidR="00CA681F" w:rsidRPr="00F70968" w:rsidRDefault="00CA681F" w:rsidP="00F70968">
      <w:pPr>
        <w:pStyle w:val="Akapitzlist"/>
        <w:numPr>
          <w:ilvl w:val="0"/>
          <w:numId w:val="22"/>
        </w:num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F70968">
        <w:rPr>
          <w:rFonts w:asciiTheme="minorHAnsi" w:eastAsia="Calibri" w:hAnsiTheme="minorHAnsi" w:cstheme="minorHAnsi"/>
          <w:lang w:eastAsia="en-US"/>
        </w:rPr>
        <w:t>prawo do sprostowania (poprawiania) swoich danych;</w:t>
      </w:r>
    </w:p>
    <w:p w14:paraId="7AFA4C38" w14:textId="77777777" w:rsidR="00CA681F" w:rsidRPr="00F70968" w:rsidRDefault="00CA681F" w:rsidP="00F70968">
      <w:pPr>
        <w:pStyle w:val="Akapitzlist"/>
        <w:numPr>
          <w:ilvl w:val="0"/>
          <w:numId w:val="22"/>
        </w:num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F70968">
        <w:rPr>
          <w:rFonts w:asciiTheme="minorHAnsi" w:eastAsia="Calibri" w:hAnsiTheme="minorHAnsi" w:cstheme="minorHAnsi"/>
          <w:lang w:eastAsia="en-US"/>
        </w:rPr>
        <w:t>prawo do usunięcia danych (prawo do bycia zapomnianym);</w:t>
      </w:r>
    </w:p>
    <w:p w14:paraId="6F4B068A" w14:textId="77777777" w:rsidR="00CA681F" w:rsidRPr="00F70968" w:rsidRDefault="00CA681F" w:rsidP="00F70968">
      <w:pPr>
        <w:pStyle w:val="Akapitzlist"/>
        <w:numPr>
          <w:ilvl w:val="0"/>
          <w:numId w:val="22"/>
        </w:num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F70968">
        <w:rPr>
          <w:rFonts w:asciiTheme="minorHAnsi" w:eastAsia="Calibri" w:hAnsiTheme="minorHAnsi" w:cstheme="minorHAnsi"/>
          <w:lang w:eastAsia="en-US"/>
        </w:rPr>
        <w:t>prawo do ograniczenia przetwarzania danych;</w:t>
      </w:r>
    </w:p>
    <w:p w14:paraId="2C46C243" w14:textId="77777777" w:rsidR="00CA681F" w:rsidRPr="00F70968" w:rsidRDefault="00CA681F" w:rsidP="00F70968">
      <w:pPr>
        <w:pStyle w:val="Akapitzlist"/>
        <w:numPr>
          <w:ilvl w:val="0"/>
          <w:numId w:val="22"/>
        </w:num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F70968">
        <w:rPr>
          <w:rFonts w:asciiTheme="minorHAnsi" w:eastAsia="Calibri" w:hAnsiTheme="minorHAnsi" w:cstheme="minorHAnsi"/>
          <w:lang w:eastAsia="en-US"/>
        </w:rPr>
        <w:t>prawo do przenoszenia danych;</w:t>
      </w:r>
    </w:p>
    <w:p w14:paraId="31974DFF" w14:textId="77777777" w:rsidR="00CA681F" w:rsidRPr="00F70968" w:rsidRDefault="00CA681F" w:rsidP="00F70968">
      <w:pPr>
        <w:pStyle w:val="Akapitzlist"/>
        <w:numPr>
          <w:ilvl w:val="0"/>
          <w:numId w:val="22"/>
        </w:num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F70968">
        <w:rPr>
          <w:rFonts w:asciiTheme="minorHAnsi" w:eastAsia="Calibri" w:hAnsiTheme="minorHAnsi" w:cstheme="minorHAnsi"/>
          <w:lang w:eastAsia="en-US"/>
        </w:rPr>
        <w:t>prawo do wniesienia sprzeciwu wobec przetwarzania danych;</w:t>
      </w:r>
    </w:p>
    <w:p w14:paraId="251E1C9C" w14:textId="15BCD82C" w:rsidR="00CA681F" w:rsidRPr="00F70968" w:rsidRDefault="00CA681F" w:rsidP="00F70968">
      <w:pPr>
        <w:pStyle w:val="Akapitzlist"/>
        <w:numPr>
          <w:ilvl w:val="0"/>
          <w:numId w:val="22"/>
        </w:num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F70968">
        <w:rPr>
          <w:rFonts w:asciiTheme="minorHAnsi" w:eastAsia="Calibri" w:hAnsiTheme="minorHAnsi" w:cstheme="minorHAnsi"/>
          <w:lang w:eastAsia="en-US"/>
        </w:rPr>
        <w:t>prawo do wniesienia skargi do organu nadzorczego – tj. Prezesa Urzędu Ochrony Danych Osobowych.</w:t>
      </w:r>
    </w:p>
    <w:p w14:paraId="0F3C56B4" w14:textId="77777777" w:rsidR="00CA681F" w:rsidRPr="00CA681F" w:rsidRDefault="00CA681F" w:rsidP="00F70968">
      <w:pPr>
        <w:pStyle w:val="Nagwek3"/>
        <w:rPr>
          <w:rFonts w:eastAsia="Calibri"/>
          <w:lang w:eastAsia="en-US"/>
        </w:rPr>
      </w:pPr>
      <w:r w:rsidRPr="00CA681F">
        <w:rPr>
          <w:rFonts w:eastAsia="Calibri"/>
          <w:lang w:eastAsia="en-US"/>
        </w:rPr>
        <w:t>Inspektor Ochrony Danych:</w:t>
      </w:r>
    </w:p>
    <w:p w14:paraId="18D6FC8D" w14:textId="77777777" w:rsidR="00CA681F" w:rsidRPr="00F70968" w:rsidRDefault="00CA681F" w:rsidP="00F70968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F70968">
        <w:rPr>
          <w:rFonts w:asciiTheme="minorHAnsi" w:eastAsia="Calibri" w:hAnsiTheme="minorHAnsi" w:cstheme="minorHAnsi"/>
          <w:lang w:eastAsia="en-US"/>
        </w:rPr>
        <w:t>W Urzędzie wyznaczony został Inspektor Ochrony Danych. Jest to osoba, z którą można się kontaktować w sprawach dotyczących przetwarzania Twoich danych osobowych oraz korzystania z przysługujących Ci praw związanych z przetwarzaniem danych. Z Inspektorem można skontaktować się w następujący sposób:</w:t>
      </w:r>
    </w:p>
    <w:p w14:paraId="0AA379CE" w14:textId="117CD109" w:rsidR="00CA681F" w:rsidRPr="00F70968" w:rsidRDefault="00CA681F" w:rsidP="00F70968">
      <w:pPr>
        <w:pStyle w:val="Akapitzlist"/>
        <w:numPr>
          <w:ilvl w:val="0"/>
          <w:numId w:val="23"/>
        </w:num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F70968">
        <w:rPr>
          <w:rFonts w:asciiTheme="minorHAnsi" w:eastAsia="Calibri" w:hAnsiTheme="minorHAnsi" w:cstheme="minorHAnsi"/>
          <w:lang w:eastAsia="en-US"/>
        </w:rPr>
        <w:t>listownie na adres: al. M. Kromera 44, 51-163 Wrocław</w:t>
      </w:r>
    </w:p>
    <w:p w14:paraId="3C847960" w14:textId="20CE57D0" w:rsidR="00CA681F" w:rsidRPr="00F70968" w:rsidRDefault="00CA681F" w:rsidP="00F70968">
      <w:pPr>
        <w:pStyle w:val="Akapitzlist"/>
        <w:numPr>
          <w:ilvl w:val="0"/>
          <w:numId w:val="23"/>
        </w:num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F70968">
        <w:rPr>
          <w:rFonts w:asciiTheme="minorHAnsi" w:eastAsia="Calibri" w:hAnsiTheme="minorHAnsi" w:cstheme="minorHAnsi"/>
          <w:lang w:eastAsia="en-US"/>
        </w:rPr>
        <w:t>przez e-mail: iod@um.wroc.pl</w:t>
      </w:r>
    </w:p>
    <w:p w14:paraId="43888BC7" w14:textId="794F7FE1" w:rsidR="006E4755" w:rsidRPr="00C71B17" w:rsidRDefault="00CA681F" w:rsidP="00D124C2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Theme="minorHAnsi" w:hAnsiTheme="minorHAnsi" w:cstheme="minorHAnsi"/>
        </w:rPr>
      </w:pPr>
      <w:r w:rsidRPr="00C71B17">
        <w:rPr>
          <w:rFonts w:asciiTheme="minorHAnsi" w:eastAsia="Calibri" w:hAnsiTheme="minorHAnsi" w:cstheme="minorHAnsi"/>
          <w:lang w:eastAsia="en-US"/>
        </w:rPr>
        <w:t>telefonicznie: 71 777 77 24.</w:t>
      </w:r>
      <w:bookmarkStart w:id="3" w:name="_GoBack"/>
      <w:bookmarkEnd w:id="3"/>
    </w:p>
    <w:sectPr w:rsidR="006E4755" w:rsidRPr="00C71B17" w:rsidSect="007227FE">
      <w:footerReference w:type="default" r:id="rId9"/>
      <w:pgSz w:w="11906" w:h="16838"/>
      <w:pgMar w:top="1135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997EA" w14:textId="77777777" w:rsidR="00934D0B" w:rsidRDefault="00934D0B">
      <w:r>
        <w:separator/>
      </w:r>
    </w:p>
  </w:endnote>
  <w:endnote w:type="continuationSeparator" w:id="0">
    <w:p w14:paraId="6F0AAA67" w14:textId="77777777" w:rsidR="00934D0B" w:rsidRDefault="0093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E30AC" w14:textId="77777777" w:rsidR="00934D0B" w:rsidRDefault="00934D0B">
      <w:r>
        <w:separator/>
      </w:r>
    </w:p>
  </w:footnote>
  <w:footnote w:type="continuationSeparator" w:id="0">
    <w:p w14:paraId="0A396B3D" w14:textId="77777777" w:rsidR="00934D0B" w:rsidRDefault="00934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A5565"/>
    <w:multiLevelType w:val="multilevel"/>
    <w:tmpl w:val="E9A0585A"/>
    <w:lvl w:ilvl="0">
      <w:start w:val="1"/>
      <w:numFmt w:val="none"/>
      <w:lvlText w:val="32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452A16"/>
    <w:multiLevelType w:val="multilevel"/>
    <w:tmpl w:val="03D41DE4"/>
    <w:lvl w:ilvl="0">
      <w:start w:val="1"/>
      <w:numFmt w:val="none"/>
      <w:lvlText w:val="1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B0F0D"/>
    <w:multiLevelType w:val="hybridMultilevel"/>
    <w:tmpl w:val="BD0288A6"/>
    <w:lvl w:ilvl="0" w:tplc="D7AA1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F73F2"/>
    <w:multiLevelType w:val="multilevel"/>
    <w:tmpl w:val="7DFA774E"/>
    <w:lvl w:ilvl="0">
      <w:start w:val="1"/>
      <w:numFmt w:val="none"/>
      <w:lvlText w:val="1a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19F66C5"/>
    <w:multiLevelType w:val="multilevel"/>
    <w:tmpl w:val="74B275FA"/>
    <w:lvl w:ilvl="0">
      <w:start w:val="1"/>
      <w:numFmt w:val="none"/>
      <w:lvlText w:val="5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1A411B3"/>
    <w:multiLevelType w:val="multilevel"/>
    <w:tmpl w:val="9A32E7F6"/>
    <w:lvl w:ilvl="0">
      <w:start w:val="1"/>
      <w:numFmt w:val="none"/>
      <w:lvlText w:val="29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22D15B2"/>
    <w:multiLevelType w:val="multilevel"/>
    <w:tmpl w:val="7BD41BA2"/>
    <w:lvl w:ilvl="0">
      <w:start w:val="1"/>
      <w:numFmt w:val="none"/>
      <w:lvlText w:val="1b)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</w:rPr>
    </w:lvl>
  </w:abstractNum>
  <w:abstractNum w:abstractNumId="10" w15:restartNumberingAfterBreak="0">
    <w:nsid w:val="3734018F"/>
    <w:multiLevelType w:val="hybridMultilevel"/>
    <w:tmpl w:val="79C85E0A"/>
    <w:lvl w:ilvl="0" w:tplc="2752E374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DA102DA"/>
    <w:multiLevelType w:val="hybridMultilevel"/>
    <w:tmpl w:val="5E926EA6"/>
    <w:lvl w:ilvl="0" w:tplc="57361C5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E4987"/>
    <w:multiLevelType w:val="hybridMultilevel"/>
    <w:tmpl w:val="3C02AABC"/>
    <w:lvl w:ilvl="0" w:tplc="59D24A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E23E7"/>
    <w:multiLevelType w:val="multilevel"/>
    <w:tmpl w:val="8FF8BB50"/>
    <w:lvl w:ilvl="0">
      <w:start w:val="1"/>
      <w:numFmt w:val="none"/>
      <w:lvlText w:val="22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8650656"/>
    <w:multiLevelType w:val="hybridMultilevel"/>
    <w:tmpl w:val="90709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F46C8"/>
    <w:multiLevelType w:val="multilevel"/>
    <w:tmpl w:val="E2B6FF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6E02433"/>
    <w:multiLevelType w:val="hybridMultilevel"/>
    <w:tmpl w:val="FCF6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E2F71"/>
    <w:multiLevelType w:val="hybridMultilevel"/>
    <w:tmpl w:val="5A329594"/>
    <w:lvl w:ilvl="0" w:tplc="FC5A8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54CC2"/>
    <w:multiLevelType w:val="hybridMultilevel"/>
    <w:tmpl w:val="F9D886B0"/>
    <w:lvl w:ilvl="0" w:tplc="71EA987E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17BD5"/>
    <w:multiLevelType w:val="hybridMultilevel"/>
    <w:tmpl w:val="0A189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163AB"/>
    <w:multiLevelType w:val="hybridMultilevel"/>
    <w:tmpl w:val="25A0C4A0"/>
    <w:lvl w:ilvl="0" w:tplc="A3C2E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95BCE"/>
    <w:multiLevelType w:val="hybridMultilevel"/>
    <w:tmpl w:val="FC04C3AA"/>
    <w:lvl w:ilvl="0" w:tplc="CF14E5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5E1C8F"/>
    <w:multiLevelType w:val="hybridMultilevel"/>
    <w:tmpl w:val="8B0E31BA"/>
    <w:lvl w:ilvl="0" w:tplc="BA7E0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0431B"/>
    <w:multiLevelType w:val="hybridMultilevel"/>
    <w:tmpl w:val="5EF69C6A"/>
    <w:lvl w:ilvl="0" w:tplc="BA7E0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9"/>
  </w:num>
  <w:num w:numId="5">
    <w:abstractNumId w:val="16"/>
  </w:num>
  <w:num w:numId="6">
    <w:abstractNumId w:val="3"/>
  </w:num>
  <w:num w:numId="7">
    <w:abstractNumId w:val="6"/>
  </w:num>
  <w:num w:numId="8">
    <w:abstractNumId w:val="9"/>
  </w:num>
  <w:num w:numId="9">
    <w:abstractNumId w:val="7"/>
  </w:num>
  <w:num w:numId="10">
    <w:abstractNumId w:val="14"/>
  </w:num>
  <w:num w:numId="11">
    <w:abstractNumId w:val="8"/>
  </w:num>
  <w:num w:numId="12">
    <w:abstractNumId w:val="2"/>
  </w:num>
  <w:num w:numId="13">
    <w:abstractNumId w:val="5"/>
  </w:num>
  <w:num w:numId="14">
    <w:abstractNumId w:val="18"/>
  </w:num>
  <w:num w:numId="15">
    <w:abstractNumId w:val="22"/>
  </w:num>
  <w:num w:numId="16">
    <w:abstractNumId w:val="11"/>
  </w:num>
  <w:num w:numId="17">
    <w:abstractNumId w:val="17"/>
  </w:num>
  <w:num w:numId="18">
    <w:abstractNumId w:val="13"/>
  </w:num>
  <w:num w:numId="19">
    <w:abstractNumId w:val="21"/>
  </w:num>
  <w:num w:numId="20">
    <w:abstractNumId w:val="20"/>
  </w:num>
  <w:num w:numId="21">
    <w:abstractNumId w:val="15"/>
  </w:num>
  <w:num w:numId="22">
    <w:abstractNumId w:val="23"/>
  </w:num>
  <w:num w:numId="23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07970"/>
    <w:rsid w:val="00013C17"/>
    <w:rsid w:val="00020DC0"/>
    <w:rsid w:val="0003558D"/>
    <w:rsid w:val="00035F56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E06A3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0FBA"/>
    <w:rsid w:val="001F4462"/>
    <w:rsid w:val="00207095"/>
    <w:rsid w:val="00243A55"/>
    <w:rsid w:val="00244CEA"/>
    <w:rsid w:val="00255E63"/>
    <w:rsid w:val="00256A0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65FC9"/>
    <w:rsid w:val="00390B9C"/>
    <w:rsid w:val="00395A7A"/>
    <w:rsid w:val="003A6B81"/>
    <w:rsid w:val="00406207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B76DB"/>
    <w:rsid w:val="004E2694"/>
    <w:rsid w:val="004E38D8"/>
    <w:rsid w:val="004E75A6"/>
    <w:rsid w:val="005026B6"/>
    <w:rsid w:val="00507E8B"/>
    <w:rsid w:val="00514FD9"/>
    <w:rsid w:val="005371FD"/>
    <w:rsid w:val="005525EC"/>
    <w:rsid w:val="00552AD1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438B6"/>
    <w:rsid w:val="00655A99"/>
    <w:rsid w:val="00662450"/>
    <w:rsid w:val="006721E6"/>
    <w:rsid w:val="00672BAF"/>
    <w:rsid w:val="00685479"/>
    <w:rsid w:val="0069057B"/>
    <w:rsid w:val="006C4A06"/>
    <w:rsid w:val="006E4755"/>
    <w:rsid w:val="006E67FF"/>
    <w:rsid w:val="006E7D1C"/>
    <w:rsid w:val="00704BAD"/>
    <w:rsid w:val="00710A1C"/>
    <w:rsid w:val="00714356"/>
    <w:rsid w:val="00714385"/>
    <w:rsid w:val="007227FE"/>
    <w:rsid w:val="00743328"/>
    <w:rsid w:val="007636E4"/>
    <w:rsid w:val="00764957"/>
    <w:rsid w:val="00796CBD"/>
    <w:rsid w:val="007A3B26"/>
    <w:rsid w:val="007B1EE3"/>
    <w:rsid w:val="007C6DED"/>
    <w:rsid w:val="007D4C7A"/>
    <w:rsid w:val="007E311E"/>
    <w:rsid w:val="007E6619"/>
    <w:rsid w:val="007F03B1"/>
    <w:rsid w:val="00800698"/>
    <w:rsid w:val="008055AE"/>
    <w:rsid w:val="0083223A"/>
    <w:rsid w:val="00852531"/>
    <w:rsid w:val="008574FB"/>
    <w:rsid w:val="0086318D"/>
    <w:rsid w:val="00896871"/>
    <w:rsid w:val="008D08EC"/>
    <w:rsid w:val="008D783E"/>
    <w:rsid w:val="008E10B5"/>
    <w:rsid w:val="008F52FA"/>
    <w:rsid w:val="00903888"/>
    <w:rsid w:val="0090500D"/>
    <w:rsid w:val="00915BF9"/>
    <w:rsid w:val="00915F8B"/>
    <w:rsid w:val="00934D0B"/>
    <w:rsid w:val="009462D8"/>
    <w:rsid w:val="0095223D"/>
    <w:rsid w:val="009524C8"/>
    <w:rsid w:val="00956E3B"/>
    <w:rsid w:val="00986B95"/>
    <w:rsid w:val="00991918"/>
    <w:rsid w:val="00994F0D"/>
    <w:rsid w:val="009B1765"/>
    <w:rsid w:val="009B2F1C"/>
    <w:rsid w:val="009B5369"/>
    <w:rsid w:val="009B5B47"/>
    <w:rsid w:val="009B6A8E"/>
    <w:rsid w:val="009F3139"/>
    <w:rsid w:val="009F482D"/>
    <w:rsid w:val="00A00513"/>
    <w:rsid w:val="00A3022D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1B17"/>
    <w:rsid w:val="00C75F23"/>
    <w:rsid w:val="00C82B0E"/>
    <w:rsid w:val="00C86D46"/>
    <w:rsid w:val="00C92C94"/>
    <w:rsid w:val="00C957BF"/>
    <w:rsid w:val="00CA09E5"/>
    <w:rsid w:val="00CA681F"/>
    <w:rsid w:val="00CA68DA"/>
    <w:rsid w:val="00CC31A7"/>
    <w:rsid w:val="00CC769B"/>
    <w:rsid w:val="00CD05EB"/>
    <w:rsid w:val="00CD6E4C"/>
    <w:rsid w:val="00CE715C"/>
    <w:rsid w:val="00CF260E"/>
    <w:rsid w:val="00D115CD"/>
    <w:rsid w:val="00D34250"/>
    <w:rsid w:val="00D43532"/>
    <w:rsid w:val="00D63F91"/>
    <w:rsid w:val="00D70307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7226B"/>
    <w:rsid w:val="00EB0963"/>
    <w:rsid w:val="00EB244D"/>
    <w:rsid w:val="00EE2C34"/>
    <w:rsid w:val="00F104A0"/>
    <w:rsid w:val="00F449AB"/>
    <w:rsid w:val="00F4557B"/>
    <w:rsid w:val="00F50407"/>
    <w:rsid w:val="00F514C1"/>
    <w:rsid w:val="00F70968"/>
    <w:rsid w:val="00FE2384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550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022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E4755"/>
    <w:pPr>
      <w:keepNext/>
      <w:keepLines/>
      <w:numPr>
        <w:numId w:val="4"/>
      </w:numPr>
      <w:spacing w:before="40" w:line="360" w:lineRule="auto"/>
      <w:ind w:left="284" w:hanging="284"/>
      <w:outlineLvl w:val="1"/>
    </w:pPr>
    <w:rPr>
      <w:rFonts w:asciiTheme="minorHAnsi" w:eastAsiaTheme="majorEastAsia" w:hAnsiTheme="minorHAnsi" w:cstheme="minorHAnsi"/>
      <w:b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70968"/>
    <w:pPr>
      <w:keepNext/>
      <w:keepLines/>
      <w:tabs>
        <w:tab w:val="right" w:leader="dot" w:pos="6804"/>
      </w:tabs>
      <w:spacing w:before="120" w:after="120"/>
      <w:outlineLvl w:val="2"/>
    </w:pPr>
    <w:rPr>
      <w:rFonts w:ascii="Verdana" w:eastAsiaTheme="majorEastAsia" w:hAnsi="Verdana" w:cstheme="minorHAnsi"/>
      <w:b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1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E4755"/>
    <w:rPr>
      <w:rFonts w:asciiTheme="minorHAnsi" w:eastAsiaTheme="majorEastAsia" w:hAnsiTheme="minorHAnsi" w:cstheme="minorHAnsi"/>
      <w:b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70968"/>
    <w:rPr>
      <w:rFonts w:ascii="Verdana" w:eastAsiaTheme="majorEastAsia" w:hAnsi="Verdana" w:cstheme="minorHAnsi"/>
      <w:b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3022D"/>
  </w:style>
  <w:style w:type="character" w:styleId="Nierozpoznanawzmianka">
    <w:name w:val="Unresolved Mention"/>
    <w:basedOn w:val="Domylnaczcionkaakapitu"/>
    <w:uiPriority w:val="99"/>
    <w:semiHidden/>
    <w:unhideWhenUsed/>
    <w:rsid w:val="00EE2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legeo.pl/prawo/ustawa-z-dnia-15-kwietnia-2011-r-o-dzialalnosci-leczniczej/?on=26.02.2016&amp;is_current=1&amp;section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CE23A-F5C9-45EF-970C-7A2B35B2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1209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2025-09-25T08:27:00Z</dcterms:created>
  <dcterms:modified xsi:type="dcterms:W3CDTF">2025-09-25T08:27:00Z</dcterms:modified>
</cp:coreProperties>
</file>