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FF" w:rsidRPr="00E51909" w:rsidRDefault="00820AFF" w:rsidP="00820AFF">
      <w:pPr>
        <w:pStyle w:val="10Szanowny"/>
        <w:spacing w:before="0" w:line="360" w:lineRule="auto"/>
        <w:jc w:val="left"/>
        <w:rPr>
          <w:szCs w:val="20"/>
        </w:rPr>
      </w:pPr>
      <w:r w:rsidRPr="00E51909">
        <w:rPr>
          <w:szCs w:val="20"/>
        </w:rPr>
        <w:t>Wydział Nabywania i Sprzedaży Nieruchomości</w:t>
      </w:r>
    </w:p>
    <w:p w:rsidR="00820AFF" w:rsidRPr="00E51909" w:rsidRDefault="00820AFF" w:rsidP="00820AFF">
      <w:pPr>
        <w:pStyle w:val="10Szanowny"/>
        <w:spacing w:before="0" w:line="360" w:lineRule="auto"/>
        <w:jc w:val="left"/>
        <w:rPr>
          <w:szCs w:val="20"/>
        </w:rPr>
      </w:pPr>
      <w:r w:rsidRPr="00E51909">
        <w:rPr>
          <w:szCs w:val="20"/>
        </w:rPr>
        <w:t>Urzędu Miejskiego Wrocławia</w:t>
      </w:r>
    </w:p>
    <w:p w:rsidR="00820AFF" w:rsidRPr="00E51909" w:rsidRDefault="00820AFF" w:rsidP="00820AFF">
      <w:pPr>
        <w:pStyle w:val="10Szanowny"/>
        <w:spacing w:before="240" w:line="360" w:lineRule="auto"/>
        <w:jc w:val="left"/>
        <w:rPr>
          <w:szCs w:val="20"/>
        </w:rPr>
      </w:pPr>
      <w:r w:rsidRPr="00E51909">
        <w:rPr>
          <w:szCs w:val="20"/>
        </w:rPr>
        <w:t>Pan Jan Bujak</w:t>
      </w:r>
    </w:p>
    <w:p w:rsidR="00820AFF" w:rsidRPr="00E51909" w:rsidRDefault="00820AFF" w:rsidP="00820AFF">
      <w:pPr>
        <w:pStyle w:val="10Szanowny"/>
        <w:spacing w:before="0" w:after="240" w:line="360" w:lineRule="auto"/>
        <w:jc w:val="left"/>
        <w:rPr>
          <w:szCs w:val="20"/>
        </w:rPr>
      </w:pPr>
      <w:r w:rsidRPr="00E51909">
        <w:rPr>
          <w:szCs w:val="20"/>
        </w:rPr>
        <w:t>Dyrektor</w:t>
      </w:r>
    </w:p>
    <w:p w:rsidR="00820AFF" w:rsidRPr="00E51909" w:rsidRDefault="00820AFF" w:rsidP="00820AFF">
      <w:pPr>
        <w:pStyle w:val="11Trescpisma"/>
        <w:spacing w:before="0" w:line="360" w:lineRule="auto"/>
        <w:jc w:val="left"/>
        <w:rPr>
          <w:szCs w:val="20"/>
        </w:rPr>
      </w:pPr>
      <w:r w:rsidRPr="00E51909">
        <w:rPr>
          <w:szCs w:val="20"/>
        </w:rPr>
        <w:t>pl. Nowy Targ 1-8</w:t>
      </w:r>
    </w:p>
    <w:p w:rsidR="00820AFF" w:rsidRPr="00E51909" w:rsidRDefault="00820AFF" w:rsidP="00820AFF">
      <w:pPr>
        <w:pStyle w:val="11Trescpisma"/>
        <w:spacing w:before="0" w:line="360" w:lineRule="auto"/>
        <w:jc w:val="left"/>
        <w:rPr>
          <w:szCs w:val="20"/>
        </w:rPr>
      </w:pPr>
      <w:r w:rsidRPr="00E51909">
        <w:rPr>
          <w:szCs w:val="20"/>
        </w:rPr>
        <w:t>50-141 Wrocław</w:t>
      </w:r>
    </w:p>
    <w:p w:rsidR="00820AFF" w:rsidRPr="00E51909" w:rsidRDefault="00820AFF" w:rsidP="00820AFF">
      <w:pPr>
        <w:pStyle w:val="10Szanowny"/>
        <w:spacing w:before="240" w:after="240" w:line="360" w:lineRule="auto"/>
        <w:jc w:val="right"/>
        <w:rPr>
          <w:szCs w:val="20"/>
        </w:rPr>
      </w:pPr>
      <w:r w:rsidRPr="00E51909">
        <w:rPr>
          <w:szCs w:val="20"/>
        </w:rPr>
        <w:t xml:space="preserve">Wrocław, </w:t>
      </w:r>
      <w:r w:rsidR="00D02EC1">
        <w:rPr>
          <w:szCs w:val="20"/>
        </w:rPr>
        <w:t>31</w:t>
      </w:r>
      <w:r w:rsidRPr="00E51909">
        <w:rPr>
          <w:szCs w:val="20"/>
        </w:rPr>
        <w:t xml:space="preserve"> </w:t>
      </w:r>
      <w:r>
        <w:rPr>
          <w:szCs w:val="20"/>
        </w:rPr>
        <w:t>maja</w:t>
      </w:r>
      <w:r w:rsidRPr="00E51909">
        <w:rPr>
          <w:szCs w:val="20"/>
        </w:rPr>
        <w:t xml:space="preserve"> 2023 r.</w:t>
      </w:r>
    </w:p>
    <w:p w:rsidR="00820AFF" w:rsidRPr="00E51909" w:rsidRDefault="00820AFF" w:rsidP="00820AF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E51909">
        <w:rPr>
          <w:rFonts w:cs="Arial"/>
          <w:sz w:val="20"/>
          <w:szCs w:val="20"/>
        </w:rPr>
        <w:t>WKN-KPZ.1712.2.2022</w:t>
      </w:r>
    </w:p>
    <w:p w:rsidR="00820AFF" w:rsidRPr="00E51909" w:rsidRDefault="00820AFF" w:rsidP="00820AFF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360BAC">
        <w:rPr>
          <w:rFonts w:cs="Arial"/>
          <w:sz w:val="20"/>
          <w:szCs w:val="20"/>
        </w:rPr>
        <w:t>00033623/2023/W</w:t>
      </w:r>
    </w:p>
    <w:p w:rsidR="00820AFF" w:rsidRPr="00E51909" w:rsidRDefault="00820AFF" w:rsidP="00820AFF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E51909">
        <w:rPr>
          <w:rFonts w:ascii="Verdana" w:hAnsi="Verdana"/>
          <w:b/>
          <w:lang w:bidi="pl-PL"/>
        </w:rPr>
        <w:t>WYSTĄPIENIE POKONTROLNE</w:t>
      </w:r>
    </w:p>
    <w:p w:rsidR="00820AFF" w:rsidRPr="00E51909" w:rsidRDefault="00820AFF" w:rsidP="00820AFF">
      <w:pPr>
        <w:pStyle w:val="10Szanowny"/>
        <w:spacing w:before="0" w:line="360" w:lineRule="auto"/>
        <w:jc w:val="left"/>
        <w:rPr>
          <w:szCs w:val="20"/>
        </w:rPr>
      </w:pPr>
      <w:r w:rsidRPr="00E51909">
        <w:rPr>
          <w:szCs w:val="20"/>
        </w:rPr>
        <w:t>Wydział Kontroli Urzędu Miejskiego Wrocławia przeprowadził kontrolę w kierowanej przez Pana Dyrektora komórce organizacyjnej Urzędu, której przedmiotem były:</w:t>
      </w:r>
    </w:p>
    <w:p w:rsidR="00820AFF" w:rsidRPr="00E51909" w:rsidRDefault="00820AFF" w:rsidP="00820AFF">
      <w:pPr>
        <w:pStyle w:val="10Szanowny"/>
        <w:numPr>
          <w:ilvl w:val="0"/>
          <w:numId w:val="34"/>
        </w:numPr>
        <w:spacing w:before="0" w:line="360" w:lineRule="auto"/>
        <w:ind w:left="426" w:hanging="426"/>
        <w:jc w:val="left"/>
        <w:rPr>
          <w:szCs w:val="20"/>
        </w:rPr>
      </w:pPr>
      <w:r w:rsidRPr="00E51909">
        <w:rPr>
          <w:szCs w:val="20"/>
        </w:rPr>
        <w:t>terminowość wystawiania dowodów księgowych (OT, PT, LT, MT) oraz  terminowość ich przekazywania do Wydziału Księgowości UMW,</w:t>
      </w:r>
    </w:p>
    <w:p w:rsidR="00820AFF" w:rsidRPr="00E51909" w:rsidRDefault="00820AFF" w:rsidP="00820AFF">
      <w:pPr>
        <w:pStyle w:val="10Szanowny"/>
        <w:numPr>
          <w:ilvl w:val="0"/>
          <w:numId w:val="34"/>
        </w:numPr>
        <w:spacing w:before="0" w:line="360" w:lineRule="auto"/>
        <w:ind w:left="426" w:hanging="426"/>
        <w:jc w:val="left"/>
        <w:rPr>
          <w:szCs w:val="20"/>
        </w:rPr>
      </w:pPr>
      <w:r w:rsidRPr="00E51909">
        <w:rPr>
          <w:szCs w:val="20"/>
        </w:rPr>
        <w:t>wybrane zagadnienia z zakresu stosowania elektronicznego obiegu faktur,</w:t>
      </w:r>
    </w:p>
    <w:p w:rsidR="00820AFF" w:rsidRPr="00E51909" w:rsidRDefault="00820AFF" w:rsidP="00820AFF">
      <w:pPr>
        <w:pStyle w:val="11Trescpisma"/>
        <w:spacing w:before="0" w:line="360" w:lineRule="auto"/>
        <w:rPr>
          <w:szCs w:val="20"/>
        </w:rPr>
      </w:pPr>
      <w:r w:rsidRPr="00E51909">
        <w:rPr>
          <w:szCs w:val="20"/>
        </w:rPr>
        <w:t>za lata 2020 – 2021.</w:t>
      </w:r>
    </w:p>
    <w:p w:rsidR="00820AFF" w:rsidRPr="00E51909" w:rsidRDefault="00820AFF" w:rsidP="00820AFF">
      <w:pPr>
        <w:pStyle w:val="10Szanowny"/>
        <w:spacing w:before="240" w:after="240" w:line="360" w:lineRule="auto"/>
        <w:jc w:val="left"/>
        <w:rPr>
          <w:szCs w:val="20"/>
        </w:rPr>
      </w:pPr>
      <w:r w:rsidRPr="00E51909">
        <w:rPr>
          <w:szCs w:val="20"/>
        </w:rPr>
        <w:t>Wyniki kontroli przedstawiono w protokole nr WKN-KPZ.1712.2.2022</w:t>
      </w:r>
      <w:r w:rsidRPr="00360BAC">
        <w:rPr>
          <w:szCs w:val="20"/>
        </w:rPr>
        <w:t>, do którego nie wniesiono zastrzeżeń.</w:t>
      </w:r>
    </w:p>
    <w:p w:rsidR="00820AFF" w:rsidRPr="00E51909" w:rsidRDefault="00820AFF" w:rsidP="00820AFF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E51909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820AFF" w:rsidRPr="00E51909" w:rsidRDefault="00820AFF" w:rsidP="00820AFF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Niewystawianiu</w:t>
      </w:r>
      <w:r w:rsidRPr="00E51909">
        <w:rPr>
          <w:rFonts w:ascii="Verdana" w:hAnsi="Verdana" w:cs="Verdana"/>
          <w:sz w:val="20"/>
          <w:szCs w:val="20"/>
        </w:rPr>
        <w:t xml:space="preserve"> dowodów OT, co było niezgodne z </w:t>
      </w:r>
      <w:r w:rsidRPr="00E51909">
        <w:rPr>
          <w:rFonts w:ascii="Verdana" w:hAnsi="Verdana"/>
          <w:sz w:val="20"/>
          <w:szCs w:val="20"/>
        </w:rPr>
        <w:t xml:space="preserve">§ 38 ust. 4 </w:t>
      </w:r>
      <w:r w:rsidRPr="00E51909">
        <w:rPr>
          <w:rFonts w:ascii="Verdana" w:hAnsi="Verdana" w:cs="Verdana"/>
          <w:sz w:val="20"/>
          <w:szCs w:val="20"/>
        </w:rPr>
        <w:t xml:space="preserve">Instrukcji </w:t>
      </w:r>
      <w:r w:rsidRPr="00E51909">
        <w:rPr>
          <w:rFonts w:ascii="Verdana" w:hAnsi="Verdana"/>
          <w:sz w:val="20"/>
          <w:szCs w:val="20"/>
        </w:rPr>
        <w:t>Obiegu Dokumentów Finansowo-Księgowych w UMW, wprowadzonej Zarządzeniem nr K/47/18 Prezydenta Wrocławia</w:t>
      </w:r>
      <w:r>
        <w:rPr>
          <w:rFonts w:ascii="Verdana" w:hAnsi="Verdana"/>
          <w:sz w:val="20"/>
          <w:szCs w:val="20"/>
        </w:rPr>
        <w:t xml:space="preserve"> z 27 grudnia </w:t>
      </w:r>
      <w:r w:rsidRPr="00E51909">
        <w:rPr>
          <w:rFonts w:ascii="Verdana" w:hAnsi="Verdana"/>
          <w:sz w:val="20"/>
          <w:szCs w:val="20"/>
        </w:rPr>
        <w:t xml:space="preserve">2018 r., </w:t>
      </w:r>
      <w:r w:rsidRPr="00E51909">
        <w:rPr>
          <w:rFonts w:ascii="Verdana" w:hAnsi="Verdana" w:cs="Verdana"/>
          <w:sz w:val="20"/>
          <w:szCs w:val="20"/>
        </w:rPr>
        <w:t>stanowiącej, że d</w:t>
      </w:r>
      <w:r w:rsidRPr="00E51909">
        <w:rPr>
          <w:rFonts w:ascii="Verdana" w:hAnsi="Verdana"/>
          <w:sz w:val="20"/>
          <w:szCs w:val="20"/>
        </w:rPr>
        <w:t>owód OT wystawia niezwłocznie komórka merytoryczna dokonująca nabycia środka trwałego. W toku kontroli ustalono, że dowody OT dotyczące nabycia nieruchomości gruntowych wystawia Wydział Nie</w:t>
      </w:r>
      <w:r>
        <w:rPr>
          <w:rFonts w:ascii="Verdana" w:hAnsi="Verdana"/>
          <w:sz w:val="20"/>
          <w:szCs w:val="20"/>
        </w:rPr>
        <w:t>ruchomości Komunalnych UMW.</w:t>
      </w:r>
      <w:r w:rsidRPr="00E51909">
        <w:rPr>
          <w:rFonts w:ascii="Verdana" w:hAnsi="Verdana"/>
          <w:sz w:val="20"/>
          <w:szCs w:val="20"/>
        </w:rPr>
        <w:t xml:space="preserve"> </w:t>
      </w:r>
    </w:p>
    <w:p w:rsidR="00820AFF" w:rsidRPr="00E51909" w:rsidRDefault="00820AFF" w:rsidP="00820AFF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</w:t>
      </w:r>
      <w:r w:rsidRPr="00E51909">
        <w:rPr>
          <w:rFonts w:ascii="Verdana" w:hAnsi="Verdana"/>
          <w:sz w:val="20"/>
          <w:szCs w:val="20"/>
        </w:rPr>
        <w:t>prowadzeniu w 31 przypadkach na 56 skontrolowanych danych do systemu informatycznego SGN KSAT 2000i w miesiącach późniejszych niż daty zdarzeń dotyczących obrotu składnikami majątku (od 49 do 711 dni), co uniemożliwiło wystawienie dowodów księgowych OT i LT w terminie pozwalającym na ujęcie ich w księgach rachunkowych zgodnie z art. 20 ust. 1 ustawy</w:t>
      </w:r>
      <w:r>
        <w:rPr>
          <w:rFonts w:ascii="Verdana" w:hAnsi="Verdana"/>
          <w:sz w:val="20"/>
          <w:szCs w:val="20"/>
        </w:rPr>
        <w:t xml:space="preserve"> z dnia 19 września 1994 r.</w:t>
      </w:r>
      <w:r w:rsidRPr="00E51909">
        <w:rPr>
          <w:rFonts w:ascii="Verdana" w:hAnsi="Verdana"/>
          <w:sz w:val="20"/>
          <w:szCs w:val="20"/>
        </w:rPr>
        <w:t xml:space="preserve"> o rachunkowości (Dz. U. z 2019</w:t>
      </w:r>
      <w:r>
        <w:rPr>
          <w:rFonts w:ascii="Verdana" w:hAnsi="Verdana"/>
          <w:sz w:val="20"/>
          <w:szCs w:val="20"/>
        </w:rPr>
        <w:t xml:space="preserve"> r., poz.</w:t>
      </w:r>
      <w:r w:rsidRPr="00E51909">
        <w:rPr>
          <w:rFonts w:ascii="Verdana" w:hAnsi="Verdana"/>
          <w:sz w:val="20"/>
          <w:szCs w:val="20"/>
        </w:rPr>
        <w:t xml:space="preserve"> 351 z</w:t>
      </w:r>
      <w:r>
        <w:rPr>
          <w:rFonts w:ascii="Verdana" w:hAnsi="Verdana"/>
          <w:sz w:val="20"/>
          <w:szCs w:val="20"/>
        </w:rPr>
        <w:t>e</w:t>
      </w:r>
      <w:r w:rsidRPr="00E51909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zmianami</w:t>
      </w:r>
      <w:r w:rsidRPr="00E51909">
        <w:rPr>
          <w:rFonts w:ascii="Verdana" w:hAnsi="Verdana"/>
          <w:sz w:val="20"/>
          <w:szCs w:val="20"/>
        </w:rPr>
        <w:t>, Dz. U. z 2021</w:t>
      </w:r>
      <w:r>
        <w:rPr>
          <w:rFonts w:ascii="Verdana" w:hAnsi="Verdana"/>
          <w:sz w:val="20"/>
          <w:szCs w:val="20"/>
        </w:rPr>
        <w:t xml:space="preserve"> r., poz.</w:t>
      </w:r>
      <w:r w:rsidRPr="00E51909">
        <w:rPr>
          <w:rFonts w:ascii="Verdana" w:hAnsi="Verdana"/>
          <w:sz w:val="20"/>
          <w:szCs w:val="20"/>
        </w:rPr>
        <w:t xml:space="preserve"> 217 z</w:t>
      </w:r>
      <w:r>
        <w:rPr>
          <w:rFonts w:ascii="Verdana" w:hAnsi="Verdana"/>
          <w:sz w:val="20"/>
          <w:szCs w:val="20"/>
        </w:rPr>
        <w:t>e zmianami</w:t>
      </w:r>
      <w:r w:rsidRPr="00E51909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820AFF" w:rsidRPr="00E51909" w:rsidRDefault="00820AFF" w:rsidP="00820AFF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</w:t>
      </w:r>
      <w:r w:rsidRPr="00E51909">
        <w:rPr>
          <w:rFonts w:ascii="Verdana" w:hAnsi="Verdana" w:cs="Verdana"/>
          <w:sz w:val="20"/>
          <w:szCs w:val="20"/>
        </w:rPr>
        <w:t xml:space="preserve">aakceptowaniu </w:t>
      </w:r>
      <w:r w:rsidRPr="00E51909">
        <w:rPr>
          <w:rFonts w:ascii="Verdana" w:hAnsi="Verdana"/>
          <w:sz w:val="20"/>
          <w:szCs w:val="20"/>
        </w:rPr>
        <w:t xml:space="preserve">w systemie Elektronicznego Obiegu Faktur </w:t>
      </w:r>
      <w:r w:rsidRPr="00E51909">
        <w:rPr>
          <w:rFonts w:ascii="Verdana" w:hAnsi="Verdana" w:cs="Verdana"/>
          <w:sz w:val="20"/>
          <w:szCs w:val="20"/>
        </w:rPr>
        <w:t xml:space="preserve">3 faktur </w:t>
      </w:r>
      <w:r w:rsidRPr="00E51909">
        <w:rPr>
          <w:rFonts w:ascii="Verdana" w:hAnsi="Verdana"/>
          <w:sz w:val="20"/>
          <w:szCs w:val="20"/>
        </w:rPr>
        <w:t>(na 50 objętych kontrolą)</w:t>
      </w:r>
      <w:r w:rsidRPr="00E51909">
        <w:rPr>
          <w:rFonts w:ascii="Verdana" w:hAnsi="Verdana" w:cs="Verdana"/>
          <w:sz w:val="20"/>
          <w:szCs w:val="20"/>
        </w:rPr>
        <w:t xml:space="preserve">, których termin płatności został ustalony niezgodnie ze złożonym zamówieniem lub umową, co wskazuje na przeprowadzenie kontroli merytorycznej </w:t>
      </w:r>
      <w:r w:rsidRPr="00E51909">
        <w:rPr>
          <w:rFonts w:ascii="Verdana" w:hAnsi="Verdana"/>
          <w:sz w:val="20"/>
          <w:szCs w:val="20"/>
        </w:rPr>
        <w:t xml:space="preserve">niezgodnie z zasadami ustalonymi w § 11 </w:t>
      </w:r>
      <w:proofErr w:type="spellStart"/>
      <w:r w:rsidRPr="00E51909">
        <w:rPr>
          <w:rFonts w:ascii="Verdana" w:hAnsi="Verdana"/>
          <w:sz w:val="20"/>
          <w:szCs w:val="20"/>
        </w:rPr>
        <w:t>pkt</w:t>
      </w:r>
      <w:proofErr w:type="spellEnd"/>
      <w:r w:rsidRPr="00E51909">
        <w:rPr>
          <w:rFonts w:ascii="Verdana" w:hAnsi="Verdana"/>
          <w:sz w:val="20"/>
          <w:szCs w:val="20"/>
        </w:rPr>
        <w:t xml:space="preserve"> 5 Załącznika do Zarządzenia nr K/3/18 Prezydenta Wrocławia </w:t>
      </w:r>
      <w:r>
        <w:rPr>
          <w:rFonts w:ascii="Verdana" w:hAnsi="Verdana"/>
          <w:sz w:val="20"/>
          <w:szCs w:val="20"/>
        </w:rPr>
        <w:t xml:space="preserve">z 21 lutego </w:t>
      </w:r>
      <w:r w:rsidRPr="00E51909">
        <w:rPr>
          <w:rFonts w:ascii="Verdana" w:hAnsi="Verdana"/>
          <w:sz w:val="20"/>
          <w:szCs w:val="20"/>
        </w:rPr>
        <w:t xml:space="preserve">2018 r. w sprawie wdrożenia w UMW systemu informatycznego w zakresie elektronicznego obiegu faktur i wniosków. </w:t>
      </w:r>
    </w:p>
    <w:p w:rsidR="00820AFF" w:rsidRPr="00E51909" w:rsidRDefault="00820AFF" w:rsidP="00820AFF">
      <w:pPr>
        <w:pStyle w:val="10Szanowny"/>
        <w:spacing w:before="240" w:after="240" w:line="360" w:lineRule="auto"/>
        <w:jc w:val="left"/>
        <w:rPr>
          <w:szCs w:val="20"/>
        </w:rPr>
      </w:pPr>
      <w:r w:rsidRPr="00E51909">
        <w:rPr>
          <w:szCs w:val="20"/>
        </w:rPr>
        <w:t>W pozostałym zakresie nie stwierdzono nieprawidłowości.</w:t>
      </w:r>
    </w:p>
    <w:p w:rsidR="00820AFF" w:rsidRPr="00E51909" w:rsidRDefault="00820AFF" w:rsidP="00820AF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E51909">
        <w:rPr>
          <w:rFonts w:ascii="Verdana" w:hAnsi="Verdana"/>
          <w:sz w:val="20"/>
          <w:szCs w:val="20"/>
        </w:rPr>
        <w:t>Mając na uwadze powyższe zalecam:</w:t>
      </w:r>
    </w:p>
    <w:p w:rsidR="00820AFF" w:rsidRPr="00E51909" w:rsidRDefault="00820AFF" w:rsidP="00820AFF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E51909">
        <w:rPr>
          <w:rFonts w:ascii="Verdana" w:hAnsi="Verdana"/>
          <w:sz w:val="20"/>
          <w:szCs w:val="20"/>
        </w:rPr>
        <w:t xml:space="preserve">Wprowadzanie danych do sytemu SGN KSAT 2000i w terminach umożliwiających ujęcie dowodów obrotu składnikami majątku w księgach rachunkowych zgodnie z art. 20 ust. 1 ustawy </w:t>
      </w:r>
      <w:r>
        <w:rPr>
          <w:rFonts w:ascii="Verdana" w:hAnsi="Verdana"/>
          <w:sz w:val="20"/>
          <w:szCs w:val="20"/>
        </w:rPr>
        <w:t>z dnia 19 września 1994 r.</w:t>
      </w:r>
      <w:r w:rsidRPr="00E5190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rachunkowości.</w:t>
      </w:r>
    </w:p>
    <w:p w:rsidR="00CF72AF" w:rsidRDefault="00820AFF" w:rsidP="00CF72AF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E51909">
        <w:rPr>
          <w:rFonts w:ascii="Verdana" w:hAnsi="Verdana"/>
          <w:sz w:val="20"/>
          <w:szCs w:val="20"/>
        </w:rPr>
        <w:t xml:space="preserve">Rzetelne przeprowadzanie kontroli </w:t>
      </w:r>
      <w:r>
        <w:rPr>
          <w:rFonts w:ascii="Verdana" w:hAnsi="Verdana"/>
          <w:sz w:val="20"/>
          <w:szCs w:val="20"/>
        </w:rPr>
        <w:t>merytorycznej dowodów księgowych</w:t>
      </w:r>
      <w:r w:rsidR="00CF72AF">
        <w:rPr>
          <w:rFonts w:ascii="Verdana" w:hAnsi="Verdana"/>
          <w:sz w:val="20"/>
          <w:szCs w:val="20"/>
        </w:rPr>
        <w:t>.</w:t>
      </w:r>
    </w:p>
    <w:p w:rsidR="00820AFF" w:rsidRPr="00CF72AF" w:rsidRDefault="00CF72AF" w:rsidP="00CF72AF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Rozważenie podjęcia</w:t>
      </w:r>
      <w:r w:rsidRPr="009C2484">
        <w:rPr>
          <w:rFonts w:ascii="Verdana" w:hAnsi="Verdana"/>
          <w:sz w:val="20"/>
          <w:szCs w:val="20"/>
        </w:rPr>
        <w:t xml:space="preserve"> działań</w:t>
      </w:r>
      <w:r>
        <w:rPr>
          <w:rFonts w:ascii="Verdana" w:hAnsi="Verdana"/>
          <w:sz w:val="20"/>
          <w:szCs w:val="20"/>
        </w:rPr>
        <w:t xml:space="preserve"> we współpracy z merytorycznie właściwą komórką UMW, o której mowa w § 46 ust. 1 Regulaminu Organizacyjnego</w:t>
      </w:r>
      <w:r w:rsidRPr="009C24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Urzędu Miejskiego Wrocławia, </w:t>
      </w:r>
      <w:r w:rsidRPr="009C2484">
        <w:rPr>
          <w:rFonts w:ascii="Verdana" w:hAnsi="Verdana"/>
          <w:sz w:val="20"/>
          <w:szCs w:val="20"/>
        </w:rPr>
        <w:t xml:space="preserve">mających na celu doprowadzenie do zgodności zapisów w </w:t>
      </w:r>
      <w:r w:rsidRPr="009C2484">
        <w:rPr>
          <w:rFonts w:ascii="Verdana" w:hAnsi="Verdana" w:cs="Verdana"/>
          <w:sz w:val="20"/>
          <w:szCs w:val="20"/>
        </w:rPr>
        <w:t xml:space="preserve">Instrukcji </w:t>
      </w:r>
      <w:r w:rsidRPr="009C2484">
        <w:rPr>
          <w:rFonts w:ascii="Verdana" w:hAnsi="Verdana"/>
          <w:sz w:val="20"/>
          <w:szCs w:val="20"/>
        </w:rPr>
        <w:t>Obiegu Dokumentów Finansowo-Księgowych w UMW i stanu faktycznego w zakresie wystawiania dowodów OT.</w:t>
      </w:r>
    </w:p>
    <w:p w:rsidR="00820AFF" w:rsidRDefault="00820AFF" w:rsidP="00820AFF">
      <w:pPr>
        <w:pStyle w:val="10Szanowny"/>
        <w:spacing w:before="120" w:line="360" w:lineRule="auto"/>
        <w:jc w:val="left"/>
        <w:rPr>
          <w:szCs w:val="20"/>
        </w:rPr>
      </w:pPr>
      <w:r w:rsidRPr="00E51909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:rsidR="00F40076" w:rsidRDefault="00F40076" w:rsidP="00F40076">
      <w:pPr>
        <w:pStyle w:val="11Trescpisma"/>
        <w:spacing w:before="240"/>
        <w:rPr>
          <w:szCs w:val="20"/>
        </w:rPr>
      </w:pPr>
      <w:r>
        <w:rPr>
          <w:szCs w:val="20"/>
        </w:rPr>
        <w:t>Dokument podpisała z upoważnienia Prezydenta</w:t>
      </w:r>
    </w:p>
    <w:p w:rsidR="00F40076" w:rsidRDefault="00F40076" w:rsidP="00F40076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:rsidR="00F40076" w:rsidRPr="00CC04C7" w:rsidRDefault="00F40076" w:rsidP="00F40076">
      <w:pPr>
        <w:pStyle w:val="11Trescpisma"/>
        <w:spacing w:before="240"/>
        <w:rPr>
          <w:szCs w:val="20"/>
        </w:rPr>
      </w:pPr>
      <w:r>
        <w:rPr>
          <w:szCs w:val="20"/>
        </w:rPr>
        <w:t>Zastępca Dyrektora Wydziału Kontroli</w:t>
      </w:r>
    </w:p>
    <w:p w:rsidR="00820AFF" w:rsidRPr="00E51909" w:rsidRDefault="00820AFF" w:rsidP="00F40076">
      <w:pPr>
        <w:pStyle w:val="10Szanowny"/>
        <w:snapToGrid w:val="0"/>
        <w:spacing w:before="360" w:line="360" w:lineRule="auto"/>
        <w:jc w:val="left"/>
        <w:rPr>
          <w:bCs/>
          <w:szCs w:val="20"/>
        </w:rPr>
      </w:pPr>
      <w:r w:rsidRPr="00E51909">
        <w:rPr>
          <w:bCs/>
          <w:szCs w:val="20"/>
        </w:rPr>
        <w:t>Do wiadomości:</w:t>
      </w:r>
    </w:p>
    <w:p w:rsidR="00820AFF" w:rsidRPr="00CF72AF" w:rsidRDefault="00820AFF" w:rsidP="00CF72AF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CF72AF">
        <w:rPr>
          <w:rFonts w:ascii="Verdana" w:hAnsi="Verdana"/>
          <w:bCs/>
          <w:sz w:val="20"/>
          <w:szCs w:val="20"/>
        </w:rPr>
        <w:t>Pan Marcin Urban – Skarbnik Miasta Wrocławia wraz z protokołem kontroli WKN-KPZ.1712.2.2022 w wersji elektronicznej</w:t>
      </w:r>
    </w:p>
    <w:p w:rsidR="00614603" w:rsidRPr="00820AFF" w:rsidRDefault="00820AFF" w:rsidP="00820AFF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E51909">
        <w:rPr>
          <w:sz w:val="20"/>
          <w:szCs w:val="20"/>
        </w:rPr>
        <w:t>Pismo przygotowano zgodnie z wymogami WCAG w zakresie dostępności cyfrowej.</w:t>
      </w:r>
    </w:p>
    <w:sectPr w:rsidR="00614603" w:rsidRPr="00820AFF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E1" w:rsidRDefault="00F648E1" w:rsidP="00561862">
      <w:r>
        <w:separator/>
      </w:r>
    </w:p>
  </w:endnote>
  <w:endnote w:type="continuationSeparator" w:id="0">
    <w:p w:rsidR="00F648E1" w:rsidRDefault="00F648E1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D297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D2975">
      <w:rPr>
        <w:sz w:val="14"/>
        <w:szCs w:val="14"/>
      </w:rPr>
      <w:fldChar w:fldCharType="separate"/>
    </w:r>
    <w:r w:rsidR="00816E89">
      <w:rPr>
        <w:noProof/>
        <w:sz w:val="14"/>
        <w:szCs w:val="14"/>
      </w:rPr>
      <w:t>2</w:t>
    </w:r>
    <w:r w:rsidR="00FD297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D297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D2975">
      <w:rPr>
        <w:sz w:val="14"/>
        <w:szCs w:val="14"/>
      </w:rPr>
      <w:fldChar w:fldCharType="separate"/>
    </w:r>
    <w:r w:rsidR="00816E89">
      <w:rPr>
        <w:noProof/>
        <w:sz w:val="14"/>
        <w:szCs w:val="14"/>
      </w:rPr>
      <w:t>2</w:t>
    </w:r>
    <w:r w:rsidR="00FD297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E1" w:rsidRDefault="00F648E1" w:rsidP="00561862">
      <w:r>
        <w:separator/>
      </w:r>
    </w:p>
  </w:footnote>
  <w:footnote w:type="continuationSeparator" w:id="0">
    <w:p w:rsidR="00F648E1" w:rsidRDefault="00F648E1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FD297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079B8"/>
    <w:multiLevelType w:val="hybridMultilevel"/>
    <w:tmpl w:val="B150C49A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92190"/>
    <w:multiLevelType w:val="hybridMultilevel"/>
    <w:tmpl w:val="97B6A548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F171F1E"/>
    <w:multiLevelType w:val="hybridMultilevel"/>
    <w:tmpl w:val="4060F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11871"/>
    <w:multiLevelType w:val="hybridMultilevel"/>
    <w:tmpl w:val="C5B06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22981"/>
    <w:multiLevelType w:val="hybridMultilevel"/>
    <w:tmpl w:val="B18A9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59103E"/>
    <w:multiLevelType w:val="hybridMultilevel"/>
    <w:tmpl w:val="AEC2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2045A"/>
    <w:multiLevelType w:val="hybridMultilevel"/>
    <w:tmpl w:val="21369BD2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4E9444D6"/>
    <w:multiLevelType w:val="hybridMultilevel"/>
    <w:tmpl w:val="07BAC116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32D8C"/>
    <w:multiLevelType w:val="hybridMultilevel"/>
    <w:tmpl w:val="411E907C"/>
    <w:lvl w:ilvl="0" w:tplc="4DC884D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6"/>
  </w:num>
  <w:num w:numId="4">
    <w:abstractNumId w:val="31"/>
  </w:num>
  <w:num w:numId="5">
    <w:abstractNumId w:val="12"/>
  </w:num>
  <w:num w:numId="6">
    <w:abstractNumId w:val="30"/>
  </w:num>
  <w:num w:numId="7">
    <w:abstractNumId w:val="23"/>
  </w:num>
  <w:num w:numId="8">
    <w:abstractNumId w:val="6"/>
  </w:num>
  <w:num w:numId="9">
    <w:abstractNumId w:val="2"/>
  </w:num>
  <w:num w:numId="10">
    <w:abstractNumId w:val="21"/>
  </w:num>
  <w:num w:numId="11">
    <w:abstractNumId w:val="4"/>
  </w:num>
  <w:num w:numId="12">
    <w:abstractNumId w:val="24"/>
  </w:num>
  <w:num w:numId="13">
    <w:abstractNumId w:val="20"/>
  </w:num>
  <w:num w:numId="14">
    <w:abstractNumId w:val="3"/>
  </w:num>
  <w:num w:numId="15">
    <w:abstractNumId w:val="27"/>
  </w:num>
  <w:num w:numId="16">
    <w:abstractNumId w:val="28"/>
  </w:num>
  <w:num w:numId="17">
    <w:abstractNumId w:val="11"/>
  </w:num>
  <w:num w:numId="18">
    <w:abstractNumId w:val="32"/>
  </w:num>
  <w:num w:numId="19">
    <w:abstractNumId w:val="25"/>
  </w:num>
  <w:num w:numId="20">
    <w:abstractNumId w:val="0"/>
  </w:num>
  <w:num w:numId="21">
    <w:abstractNumId w:val="5"/>
  </w:num>
  <w:num w:numId="22">
    <w:abstractNumId w:val="13"/>
  </w:num>
  <w:num w:numId="23">
    <w:abstractNumId w:val="7"/>
  </w:num>
  <w:num w:numId="24">
    <w:abstractNumId w:val="8"/>
  </w:num>
  <w:num w:numId="25">
    <w:abstractNumId w:val="33"/>
  </w:num>
  <w:num w:numId="26">
    <w:abstractNumId w:val="26"/>
  </w:num>
  <w:num w:numId="27">
    <w:abstractNumId w:val="1"/>
  </w:num>
  <w:num w:numId="28">
    <w:abstractNumId w:val="17"/>
  </w:num>
  <w:num w:numId="29">
    <w:abstractNumId w:val="15"/>
  </w:num>
  <w:num w:numId="30">
    <w:abstractNumId w:val="18"/>
  </w:num>
  <w:num w:numId="31">
    <w:abstractNumId w:val="22"/>
  </w:num>
  <w:num w:numId="32">
    <w:abstractNumId w:val="19"/>
  </w:num>
  <w:num w:numId="33">
    <w:abstractNumId w:val="9"/>
  </w:num>
  <w:num w:numId="34">
    <w:abstractNumId w:val="10"/>
  </w:num>
  <w:num w:numId="35">
    <w:abstractNumId w:val="29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9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16A03"/>
    <w:rsid w:val="00026F99"/>
    <w:rsid w:val="00037036"/>
    <w:rsid w:val="0004107F"/>
    <w:rsid w:val="00041D36"/>
    <w:rsid w:val="0005357F"/>
    <w:rsid w:val="0006318F"/>
    <w:rsid w:val="00071106"/>
    <w:rsid w:val="0007129B"/>
    <w:rsid w:val="00081A71"/>
    <w:rsid w:val="00082D1E"/>
    <w:rsid w:val="00087320"/>
    <w:rsid w:val="00087AD3"/>
    <w:rsid w:val="000941D7"/>
    <w:rsid w:val="000A5460"/>
    <w:rsid w:val="000B5170"/>
    <w:rsid w:val="000B6DCD"/>
    <w:rsid w:val="000C5941"/>
    <w:rsid w:val="000C70EA"/>
    <w:rsid w:val="000E416E"/>
    <w:rsid w:val="000F29FE"/>
    <w:rsid w:val="000F5814"/>
    <w:rsid w:val="000F5874"/>
    <w:rsid w:val="0010695E"/>
    <w:rsid w:val="00113AC0"/>
    <w:rsid w:val="00114D60"/>
    <w:rsid w:val="00117EDB"/>
    <w:rsid w:val="0012259F"/>
    <w:rsid w:val="00137A8A"/>
    <w:rsid w:val="00141C67"/>
    <w:rsid w:val="00144194"/>
    <w:rsid w:val="00144A41"/>
    <w:rsid w:val="00152558"/>
    <w:rsid w:val="001558CF"/>
    <w:rsid w:val="001613DC"/>
    <w:rsid w:val="0016233B"/>
    <w:rsid w:val="00162569"/>
    <w:rsid w:val="001666A7"/>
    <w:rsid w:val="00173358"/>
    <w:rsid w:val="00174F21"/>
    <w:rsid w:val="00175A5D"/>
    <w:rsid w:val="001772EF"/>
    <w:rsid w:val="001860C7"/>
    <w:rsid w:val="001878CC"/>
    <w:rsid w:val="0019143E"/>
    <w:rsid w:val="001952BA"/>
    <w:rsid w:val="001A0801"/>
    <w:rsid w:val="001A4352"/>
    <w:rsid w:val="001B3347"/>
    <w:rsid w:val="001B3A61"/>
    <w:rsid w:val="001C6DFA"/>
    <w:rsid w:val="001D2681"/>
    <w:rsid w:val="001D7124"/>
    <w:rsid w:val="001E1EE5"/>
    <w:rsid w:val="001E2E62"/>
    <w:rsid w:val="001E6805"/>
    <w:rsid w:val="001E7427"/>
    <w:rsid w:val="001F1B1A"/>
    <w:rsid w:val="001F648D"/>
    <w:rsid w:val="00211E78"/>
    <w:rsid w:val="00242C61"/>
    <w:rsid w:val="0024479E"/>
    <w:rsid w:val="0025248F"/>
    <w:rsid w:val="002532CC"/>
    <w:rsid w:val="0025426F"/>
    <w:rsid w:val="00261202"/>
    <w:rsid w:val="00263CF8"/>
    <w:rsid w:val="00265BDB"/>
    <w:rsid w:val="0027158A"/>
    <w:rsid w:val="00280155"/>
    <w:rsid w:val="0028557A"/>
    <w:rsid w:val="00294882"/>
    <w:rsid w:val="00294E8C"/>
    <w:rsid w:val="002A04C3"/>
    <w:rsid w:val="002B0468"/>
    <w:rsid w:val="002B0485"/>
    <w:rsid w:val="002B6AF3"/>
    <w:rsid w:val="002C3B55"/>
    <w:rsid w:val="002C47C5"/>
    <w:rsid w:val="002C63C1"/>
    <w:rsid w:val="002E1AFC"/>
    <w:rsid w:val="0030655B"/>
    <w:rsid w:val="0030659F"/>
    <w:rsid w:val="00310469"/>
    <w:rsid w:val="00315A5C"/>
    <w:rsid w:val="003223E8"/>
    <w:rsid w:val="003232C8"/>
    <w:rsid w:val="003308C4"/>
    <w:rsid w:val="003311C7"/>
    <w:rsid w:val="003338AA"/>
    <w:rsid w:val="003364B6"/>
    <w:rsid w:val="00340AEA"/>
    <w:rsid w:val="003423F8"/>
    <w:rsid w:val="00350473"/>
    <w:rsid w:val="00352EAE"/>
    <w:rsid w:val="00353DD5"/>
    <w:rsid w:val="00360BAC"/>
    <w:rsid w:val="0036479F"/>
    <w:rsid w:val="00365599"/>
    <w:rsid w:val="003671C3"/>
    <w:rsid w:val="0037171C"/>
    <w:rsid w:val="003851BC"/>
    <w:rsid w:val="00397538"/>
    <w:rsid w:val="003A10C7"/>
    <w:rsid w:val="003A385A"/>
    <w:rsid w:val="003B167B"/>
    <w:rsid w:val="003B6980"/>
    <w:rsid w:val="003C79D2"/>
    <w:rsid w:val="003D4362"/>
    <w:rsid w:val="003D46BE"/>
    <w:rsid w:val="003D4C33"/>
    <w:rsid w:val="003D74C9"/>
    <w:rsid w:val="003E066A"/>
    <w:rsid w:val="003E65E4"/>
    <w:rsid w:val="003E7314"/>
    <w:rsid w:val="003F14F8"/>
    <w:rsid w:val="003F1645"/>
    <w:rsid w:val="003F37E9"/>
    <w:rsid w:val="00416649"/>
    <w:rsid w:val="00420DD3"/>
    <w:rsid w:val="00422BE8"/>
    <w:rsid w:val="00424D4C"/>
    <w:rsid w:val="0043616B"/>
    <w:rsid w:val="00437A94"/>
    <w:rsid w:val="00443FF5"/>
    <w:rsid w:val="0044500D"/>
    <w:rsid w:val="0044712C"/>
    <w:rsid w:val="00451868"/>
    <w:rsid w:val="0045197C"/>
    <w:rsid w:val="004532D5"/>
    <w:rsid w:val="00456300"/>
    <w:rsid w:val="00472080"/>
    <w:rsid w:val="00474FD9"/>
    <w:rsid w:val="00485C86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D73C7"/>
    <w:rsid w:val="004E3F55"/>
    <w:rsid w:val="004F2311"/>
    <w:rsid w:val="004F461B"/>
    <w:rsid w:val="004F7A38"/>
    <w:rsid w:val="00507F5E"/>
    <w:rsid w:val="005259C9"/>
    <w:rsid w:val="00525EE8"/>
    <w:rsid w:val="00531CD9"/>
    <w:rsid w:val="0053286F"/>
    <w:rsid w:val="00534C1B"/>
    <w:rsid w:val="00544FCA"/>
    <w:rsid w:val="0054735D"/>
    <w:rsid w:val="00555EB6"/>
    <w:rsid w:val="00556255"/>
    <w:rsid w:val="00557CAC"/>
    <w:rsid w:val="00561862"/>
    <w:rsid w:val="00565F5A"/>
    <w:rsid w:val="00565F7A"/>
    <w:rsid w:val="00571118"/>
    <w:rsid w:val="00572305"/>
    <w:rsid w:val="00574822"/>
    <w:rsid w:val="00574BCF"/>
    <w:rsid w:val="00581383"/>
    <w:rsid w:val="005863D2"/>
    <w:rsid w:val="005931E2"/>
    <w:rsid w:val="00593C44"/>
    <w:rsid w:val="00594548"/>
    <w:rsid w:val="005976E9"/>
    <w:rsid w:val="005A5D88"/>
    <w:rsid w:val="005A5FDC"/>
    <w:rsid w:val="005A6FCC"/>
    <w:rsid w:val="005B5643"/>
    <w:rsid w:val="005C34CA"/>
    <w:rsid w:val="005C5A91"/>
    <w:rsid w:val="005C5C4A"/>
    <w:rsid w:val="005D3244"/>
    <w:rsid w:val="005D3713"/>
    <w:rsid w:val="005D5080"/>
    <w:rsid w:val="005E457D"/>
    <w:rsid w:val="005F1383"/>
    <w:rsid w:val="005F174B"/>
    <w:rsid w:val="005F223D"/>
    <w:rsid w:val="005F2648"/>
    <w:rsid w:val="005F3519"/>
    <w:rsid w:val="006010FC"/>
    <w:rsid w:val="0060270A"/>
    <w:rsid w:val="00604374"/>
    <w:rsid w:val="00611ED0"/>
    <w:rsid w:val="00614603"/>
    <w:rsid w:val="00623689"/>
    <w:rsid w:val="00624D63"/>
    <w:rsid w:val="00633745"/>
    <w:rsid w:val="00633A84"/>
    <w:rsid w:val="006358CE"/>
    <w:rsid w:val="00645A98"/>
    <w:rsid w:val="00653291"/>
    <w:rsid w:val="0066000E"/>
    <w:rsid w:val="00661072"/>
    <w:rsid w:val="006621BB"/>
    <w:rsid w:val="00663D72"/>
    <w:rsid w:val="0066546F"/>
    <w:rsid w:val="00682AE4"/>
    <w:rsid w:val="00696BB9"/>
    <w:rsid w:val="006A35FC"/>
    <w:rsid w:val="006A5B11"/>
    <w:rsid w:val="006B5B64"/>
    <w:rsid w:val="006B5BC5"/>
    <w:rsid w:val="006C4975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0287C"/>
    <w:rsid w:val="0070661F"/>
    <w:rsid w:val="00710B4F"/>
    <w:rsid w:val="00711700"/>
    <w:rsid w:val="00713206"/>
    <w:rsid w:val="007226D8"/>
    <w:rsid w:val="007262F0"/>
    <w:rsid w:val="00732B7A"/>
    <w:rsid w:val="007436D4"/>
    <w:rsid w:val="00745F0B"/>
    <w:rsid w:val="00750A25"/>
    <w:rsid w:val="007539FF"/>
    <w:rsid w:val="007542DF"/>
    <w:rsid w:val="0076015D"/>
    <w:rsid w:val="0076336F"/>
    <w:rsid w:val="00770CC4"/>
    <w:rsid w:val="007721DA"/>
    <w:rsid w:val="007735F4"/>
    <w:rsid w:val="007766F0"/>
    <w:rsid w:val="00777F37"/>
    <w:rsid w:val="00780CC9"/>
    <w:rsid w:val="007832BC"/>
    <w:rsid w:val="00784167"/>
    <w:rsid w:val="007841F0"/>
    <w:rsid w:val="00791D9C"/>
    <w:rsid w:val="007A5754"/>
    <w:rsid w:val="007B0F2E"/>
    <w:rsid w:val="007B0F63"/>
    <w:rsid w:val="007C083E"/>
    <w:rsid w:val="007C2B1B"/>
    <w:rsid w:val="007C2CE7"/>
    <w:rsid w:val="007C4122"/>
    <w:rsid w:val="007C46C4"/>
    <w:rsid w:val="007C69BF"/>
    <w:rsid w:val="007C7B97"/>
    <w:rsid w:val="007D21B6"/>
    <w:rsid w:val="007D3C24"/>
    <w:rsid w:val="007E0514"/>
    <w:rsid w:val="007E7DC7"/>
    <w:rsid w:val="007F00C8"/>
    <w:rsid w:val="007F2A8F"/>
    <w:rsid w:val="007F5695"/>
    <w:rsid w:val="00804689"/>
    <w:rsid w:val="00812783"/>
    <w:rsid w:val="00814EF3"/>
    <w:rsid w:val="00816E89"/>
    <w:rsid w:val="00820213"/>
    <w:rsid w:val="00820AFF"/>
    <w:rsid w:val="00825B55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853B0"/>
    <w:rsid w:val="00887475"/>
    <w:rsid w:val="008903BC"/>
    <w:rsid w:val="00895F66"/>
    <w:rsid w:val="008B03AF"/>
    <w:rsid w:val="008B4BBF"/>
    <w:rsid w:val="008B50EB"/>
    <w:rsid w:val="008B51EE"/>
    <w:rsid w:val="008C0567"/>
    <w:rsid w:val="008C05B7"/>
    <w:rsid w:val="008C41C0"/>
    <w:rsid w:val="008C73DC"/>
    <w:rsid w:val="008D4CB1"/>
    <w:rsid w:val="008D696D"/>
    <w:rsid w:val="008E5774"/>
    <w:rsid w:val="008E6729"/>
    <w:rsid w:val="008E6BEA"/>
    <w:rsid w:val="00902FC0"/>
    <w:rsid w:val="0090357A"/>
    <w:rsid w:val="00907C88"/>
    <w:rsid w:val="009179DB"/>
    <w:rsid w:val="00921061"/>
    <w:rsid w:val="009220A9"/>
    <w:rsid w:val="0093783A"/>
    <w:rsid w:val="00943723"/>
    <w:rsid w:val="00943881"/>
    <w:rsid w:val="00951D52"/>
    <w:rsid w:val="00953CA3"/>
    <w:rsid w:val="00957DEA"/>
    <w:rsid w:val="00960396"/>
    <w:rsid w:val="00970D50"/>
    <w:rsid w:val="00972687"/>
    <w:rsid w:val="009978D0"/>
    <w:rsid w:val="009B0960"/>
    <w:rsid w:val="009C2484"/>
    <w:rsid w:val="009C3D3A"/>
    <w:rsid w:val="009D58BF"/>
    <w:rsid w:val="009D6C0C"/>
    <w:rsid w:val="009E045B"/>
    <w:rsid w:val="009E19AE"/>
    <w:rsid w:val="009E6B9F"/>
    <w:rsid w:val="009E775F"/>
    <w:rsid w:val="009F0E56"/>
    <w:rsid w:val="009F4B94"/>
    <w:rsid w:val="009F53F6"/>
    <w:rsid w:val="009F5EB8"/>
    <w:rsid w:val="00A00740"/>
    <w:rsid w:val="00A03684"/>
    <w:rsid w:val="00A106C1"/>
    <w:rsid w:val="00A110B1"/>
    <w:rsid w:val="00A1621F"/>
    <w:rsid w:val="00A22DA2"/>
    <w:rsid w:val="00A2698E"/>
    <w:rsid w:val="00A4058B"/>
    <w:rsid w:val="00A44372"/>
    <w:rsid w:val="00A5614A"/>
    <w:rsid w:val="00A6431B"/>
    <w:rsid w:val="00A67597"/>
    <w:rsid w:val="00A702D6"/>
    <w:rsid w:val="00A7410D"/>
    <w:rsid w:val="00A754F5"/>
    <w:rsid w:val="00A76F7E"/>
    <w:rsid w:val="00A80471"/>
    <w:rsid w:val="00A811E1"/>
    <w:rsid w:val="00A830BD"/>
    <w:rsid w:val="00A84D94"/>
    <w:rsid w:val="00A86FAB"/>
    <w:rsid w:val="00AA07FC"/>
    <w:rsid w:val="00AA2409"/>
    <w:rsid w:val="00AA420B"/>
    <w:rsid w:val="00AB1FE1"/>
    <w:rsid w:val="00AC249D"/>
    <w:rsid w:val="00AC671E"/>
    <w:rsid w:val="00AD68FD"/>
    <w:rsid w:val="00AE0437"/>
    <w:rsid w:val="00AE0BBA"/>
    <w:rsid w:val="00AE63B1"/>
    <w:rsid w:val="00AE7D63"/>
    <w:rsid w:val="00AF3EC3"/>
    <w:rsid w:val="00B01F41"/>
    <w:rsid w:val="00B02168"/>
    <w:rsid w:val="00B054E0"/>
    <w:rsid w:val="00B2123C"/>
    <w:rsid w:val="00B215BD"/>
    <w:rsid w:val="00B26B31"/>
    <w:rsid w:val="00B31D12"/>
    <w:rsid w:val="00B326F6"/>
    <w:rsid w:val="00B327B2"/>
    <w:rsid w:val="00B334D7"/>
    <w:rsid w:val="00B3371B"/>
    <w:rsid w:val="00B35F69"/>
    <w:rsid w:val="00B449D4"/>
    <w:rsid w:val="00B4552C"/>
    <w:rsid w:val="00B456E9"/>
    <w:rsid w:val="00B5205D"/>
    <w:rsid w:val="00B54CE7"/>
    <w:rsid w:val="00B560E2"/>
    <w:rsid w:val="00B60A20"/>
    <w:rsid w:val="00B64766"/>
    <w:rsid w:val="00B754D3"/>
    <w:rsid w:val="00B77BAE"/>
    <w:rsid w:val="00B77EBC"/>
    <w:rsid w:val="00B801D6"/>
    <w:rsid w:val="00B81030"/>
    <w:rsid w:val="00B97E70"/>
    <w:rsid w:val="00BA7E6E"/>
    <w:rsid w:val="00BB33FB"/>
    <w:rsid w:val="00BB47A5"/>
    <w:rsid w:val="00BB50DF"/>
    <w:rsid w:val="00BB7408"/>
    <w:rsid w:val="00BC18C2"/>
    <w:rsid w:val="00BC2CD1"/>
    <w:rsid w:val="00BC50F4"/>
    <w:rsid w:val="00BD11F5"/>
    <w:rsid w:val="00BD685D"/>
    <w:rsid w:val="00BE5317"/>
    <w:rsid w:val="00BE697C"/>
    <w:rsid w:val="00BF1832"/>
    <w:rsid w:val="00BF5F90"/>
    <w:rsid w:val="00BF69F2"/>
    <w:rsid w:val="00BF7EB2"/>
    <w:rsid w:val="00C015F9"/>
    <w:rsid w:val="00C06089"/>
    <w:rsid w:val="00C0626A"/>
    <w:rsid w:val="00C2075E"/>
    <w:rsid w:val="00C220E2"/>
    <w:rsid w:val="00C378C5"/>
    <w:rsid w:val="00C40992"/>
    <w:rsid w:val="00C42EDA"/>
    <w:rsid w:val="00C43158"/>
    <w:rsid w:val="00C45029"/>
    <w:rsid w:val="00C51643"/>
    <w:rsid w:val="00C5174A"/>
    <w:rsid w:val="00C51B59"/>
    <w:rsid w:val="00C56E9F"/>
    <w:rsid w:val="00C63306"/>
    <w:rsid w:val="00C72EF4"/>
    <w:rsid w:val="00C81F38"/>
    <w:rsid w:val="00C82429"/>
    <w:rsid w:val="00C82528"/>
    <w:rsid w:val="00C9323E"/>
    <w:rsid w:val="00CA3BC4"/>
    <w:rsid w:val="00CA7C4D"/>
    <w:rsid w:val="00CC0370"/>
    <w:rsid w:val="00CC2638"/>
    <w:rsid w:val="00CC2EE0"/>
    <w:rsid w:val="00CD0D9D"/>
    <w:rsid w:val="00CD17CE"/>
    <w:rsid w:val="00CD331A"/>
    <w:rsid w:val="00CD6610"/>
    <w:rsid w:val="00CE1559"/>
    <w:rsid w:val="00CE1B72"/>
    <w:rsid w:val="00CE2C3A"/>
    <w:rsid w:val="00CE6A13"/>
    <w:rsid w:val="00CF1014"/>
    <w:rsid w:val="00CF1DF6"/>
    <w:rsid w:val="00CF51EA"/>
    <w:rsid w:val="00CF72AF"/>
    <w:rsid w:val="00D01715"/>
    <w:rsid w:val="00D02EC1"/>
    <w:rsid w:val="00D033F4"/>
    <w:rsid w:val="00D10DE1"/>
    <w:rsid w:val="00D110F3"/>
    <w:rsid w:val="00D11AE5"/>
    <w:rsid w:val="00D170C3"/>
    <w:rsid w:val="00D20FD0"/>
    <w:rsid w:val="00D2249B"/>
    <w:rsid w:val="00D355EA"/>
    <w:rsid w:val="00D4687B"/>
    <w:rsid w:val="00D50214"/>
    <w:rsid w:val="00D52918"/>
    <w:rsid w:val="00D53996"/>
    <w:rsid w:val="00D552C0"/>
    <w:rsid w:val="00D6299F"/>
    <w:rsid w:val="00D630C0"/>
    <w:rsid w:val="00D65519"/>
    <w:rsid w:val="00D72676"/>
    <w:rsid w:val="00D7675F"/>
    <w:rsid w:val="00D82BCD"/>
    <w:rsid w:val="00D87BB6"/>
    <w:rsid w:val="00D91B78"/>
    <w:rsid w:val="00D9232B"/>
    <w:rsid w:val="00DA5297"/>
    <w:rsid w:val="00DB3707"/>
    <w:rsid w:val="00DC03C0"/>
    <w:rsid w:val="00DC0DD8"/>
    <w:rsid w:val="00DC5B12"/>
    <w:rsid w:val="00DD15CF"/>
    <w:rsid w:val="00DD3C61"/>
    <w:rsid w:val="00DD3E03"/>
    <w:rsid w:val="00DD4F3F"/>
    <w:rsid w:val="00DD5BC8"/>
    <w:rsid w:val="00DD7BB3"/>
    <w:rsid w:val="00DF7FB3"/>
    <w:rsid w:val="00E302E4"/>
    <w:rsid w:val="00E31C9A"/>
    <w:rsid w:val="00E44D1F"/>
    <w:rsid w:val="00E451C6"/>
    <w:rsid w:val="00E51909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C69E0"/>
    <w:rsid w:val="00ED0A34"/>
    <w:rsid w:val="00EE042A"/>
    <w:rsid w:val="00EE1467"/>
    <w:rsid w:val="00EE3230"/>
    <w:rsid w:val="00EF0999"/>
    <w:rsid w:val="00EF6F81"/>
    <w:rsid w:val="00EF7655"/>
    <w:rsid w:val="00F03E0A"/>
    <w:rsid w:val="00F16E0D"/>
    <w:rsid w:val="00F210E7"/>
    <w:rsid w:val="00F23D3D"/>
    <w:rsid w:val="00F25771"/>
    <w:rsid w:val="00F26B42"/>
    <w:rsid w:val="00F27A6E"/>
    <w:rsid w:val="00F40076"/>
    <w:rsid w:val="00F52453"/>
    <w:rsid w:val="00F55F26"/>
    <w:rsid w:val="00F56C2A"/>
    <w:rsid w:val="00F64760"/>
    <w:rsid w:val="00F648E1"/>
    <w:rsid w:val="00F73881"/>
    <w:rsid w:val="00F83FA6"/>
    <w:rsid w:val="00F86FC0"/>
    <w:rsid w:val="00F87E2C"/>
    <w:rsid w:val="00F965B5"/>
    <w:rsid w:val="00FA058F"/>
    <w:rsid w:val="00FA7482"/>
    <w:rsid w:val="00FB36EA"/>
    <w:rsid w:val="00FC2899"/>
    <w:rsid w:val="00FC5728"/>
    <w:rsid w:val="00FC7A00"/>
    <w:rsid w:val="00FD2975"/>
    <w:rsid w:val="00FE3931"/>
    <w:rsid w:val="00FE45FC"/>
    <w:rsid w:val="00FE6BDB"/>
    <w:rsid w:val="00FE6D78"/>
    <w:rsid w:val="00FF10B2"/>
    <w:rsid w:val="00FF381F"/>
    <w:rsid w:val="00FF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6D54E-1F8F-48A7-A808-7A05D28D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2023-05-31T12:11:00Z</cp:lastPrinted>
  <dcterms:created xsi:type="dcterms:W3CDTF">2023-06-02T11:27:00Z</dcterms:created>
  <dcterms:modified xsi:type="dcterms:W3CDTF">2023-06-02T11:27:00Z</dcterms:modified>
</cp:coreProperties>
</file>