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36" w:rsidRPr="00B20496" w:rsidRDefault="00DD3236" w:rsidP="00D52EB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Pan</w:t>
      </w:r>
      <w:r w:rsidR="00D60A21">
        <w:rPr>
          <w:rFonts w:ascii="Verdana" w:hAnsi="Verdana"/>
          <w:sz w:val="22"/>
          <w:szCs w:val="22"/>
        </w:rPr>
        <w:t xml:space="preserve"> </w:t>
      </w:r>
      <w:r w:rsidRPr="00B20496">
        <w:rPr>
          <w:rFonts w:ascii="Verdana" w:hAnsi="Verdana"/>
          <w:sz w:val="22"/>
          <w:szCs w:val="22"/>
        </w:rPr>
        <w:t>Bogusław Kałdunek</w:t>
      </w:r>
    </w:p>
    <w:p w:rsidR="00DD3236" w:rsidRPr="00B20496" w:rsidRDefault="00DD3236" w:rsidP="00D52EB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BOGUSŁAW KAŁDUNEK "KRUK" OŚRODEK SZKOLENIA KIEROWCÓW</w:t>
      </w:r>
    </w:p>
    <w:p w:rsidR="00DD3236" w:rsidRPr="00B20496" w:rsidRDefault="00DD3236" w:rsidP="00D52EB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al. Armii Krajowej 48R</w:t>
      </w:r>
    </w:p>
    <w:p w:rsidR="00DD3236" w:rsidRPr="00B20496" w:rsidRDefault="00DD3236" w:rsidP="00D52EB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50-541 Wrocław</w:t>
      </w:r>
    </w:p>
    <w:p w:rsidR="0006603B" w:rsidRPr="00B20496" w:rsidRDefault="0006603B" w:rsidP="00D52EB6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 xml:space="preserve">Wrocław, </w:t>
      </w:r>
      <w:r w:rsidR="00274DDC" w:rsidRPr="00274DDC">
        <w:rPr>
          <w:rFonts w:ascii="Verdana" w:hAnsi="Verdana"/>
          <w:sz w:val="22"/>
          <w:szCs w:val="22"/>
        </w:rPr>
        <w:t xml:space="preserve">30 marca 2022 </w:t>
      </w:r>
      <w:r w:rsidRPr="00B20496">
        <w:rPr>
          <w:rFonts w:ascii="Verdana" w:hAnsi="Verdana"/>
          <w:sz w:val="22"/>
          <w:szCs w:val="22"/>
        </w:rPr>
        <w:t>r.</w:t>
      </w:r>
    </w:p>
    <w:p w:rsidR="0006603B" w:rsidRPr="00B20496" w:rsidRDefault="0006603B" w:rsidP="00D52EB6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WKN-KSO.5440.2.</w:t>
      </w:r>
      <w:r w:rsidR="00DD3236" w:rsidRPr="00B20496">
        <w:rPr>
          <w:rFonts w:ascii="Verdana" w:hAnsi="Verdana"/>
          <w:sz w:val="22"/>
          <w:szCs w:val="22"/>
        </w:rPr>
        <w:t>13</w:t>
      </w:r>
      <w:r w:rsidRPr="00B20496">
        <w:rPr>
          <w:rFonts w:ascii="Verdana" w:hAnsi="Verdana"/>
          <w:sz w:val="22"/>
          <w:szCs w:val="22"/>
        </w:rPr>
        <w:t>.2021</w:t>
      </w:r>
    </w:p>
    <w:p w:rsidR="0006603B" w:rsidRPr="00B20496" w:rsidRDefault="00DD3236" w:rsidP="00D60A21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00</w:t>
      </w:r>
      <w:r w:rsidR="00AA63BC" w:rsidRPr="00B20496">
        <w:rPr>
          <w:rFonts w:ascii="Verdana" w:hAnsi="Verdana"/>
          <w:sz w:val="22"/>
          <w:szCs w:val="22"/>
        </w:rPr>
        <w:t>055715</w:t>
      </w:r>
      <w:r w:rsidR="0006603B" w:rsidRPr="00B20496">
        <w:rPr>
          <w:rFonts w:ascii="Verdana" w:hAnsi="Verdana"/>
          <w:sz w:val="22"/>
          <w:szCs w:val="22"/>
        </w:rPr>
        <w:t>/2021/W</w:t>
      </w:r>
    </w:p>
    <w:p w:rsidR="00891299" w:rsidRPr="00B20496" w:rsidRDefault="00891299" w:rsidP="00D52EB6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ZALECENIA POKONTROLNE</w:t>
      </w:r>
    </w:p>
    <w:p w:rsidR="00274DDC" w:rsidRPr="00B20496" w:rsidRDefault="00756B71" w:rsidP="00274DD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D3236" w:rsidRPr="00B20496">
        <w:rPr>
          <w:rFonts w:ascii="Verdana" w:hAnsi="Verdana"/>
          <w:sz w:val="22"/>
          <w:szCs w:val="22"/>
        </w:rPr>
        <w:t>BOGUSŁAW KAŁDUNEK "KRUK" OŚRODEK SZKOLENIA KIEROWCÓW</w:t>
      </w:r>
      <w:r w:rsidRPr="00B20496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B20496">
        <w:rPr>
          <w:rFonts w:ascii="Verdana" w:hAnsi="Verdana"/>
          <w:sz w:val="22"/>
          <w:szCs w:val="22"/>
        </w:rPr>
        <w:t xml:space="preserve">go przez Prezydenta Wrocławia, </w:t>
      </w:r>
      <w:r w:rsidRPr="00B20496">
        <w:rPr>
          <w:rFonts w:ascii="Verdana" w:hAnsi="Verdana"/>
          <w:sz w:val="22"/>
          <w:szCs w:val="22"/>
        </w:rPr>
        <w:t>pod nr ewidencyjnym 02</w:t>
      </w:r>
      <w:r w:rsidR="00DD3236" w:rsidRPr="00B20496">
        <w:rPr>
          <w:rFonts w:ascii="Verdana" w:hAnsi="Verdana"/>
          <w:sz w:val="22"/>
          <w:szCs w:val="22"/>
        </w:rPr>
        <w:t>19</w:t>
      </w:r>
      <w:r w:rsidRPr="00B20496">
        <w:rPr>
          <w:rFonts w:ascii="Verdana" w:hAnsi="Verdana"/>
          <w:sz w:val="22"/>
          <w:szCs w:val="22"/>
        </w:rPr>
        <w:t>0264</w:t>
      </w:r>
      <w:r w:rsidR="0045375D" w:rsidRPr="00B20496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274DDC" w:rsidRPr="00B20496">
        <w:rPr>
          <w:rFonts w:ascii="Verdana" w:hAnsi="Verdana"/>
          <w:sz w:val="22"/>
          <w:szCs w:val="22"/>
        </w:rPr>
        <w:t>al. Armii Krajowej 48R</w:t>
      </w:r>
    </w:p>
    <w:p w:rsidR="0006603B" w:rsidRPr="00B20496" w:rsidRDefault="00274DDC" w:rsidP="00274DDC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 xml:space="preserve">50-541 </w:t>
      </w:r>
      <w:r w:rsidR="00746E4A" w:rsidRPr="00B20496">
        <w:rPr>
          <w:rFonts w:ascii="Verdana" w:hAnsi="Verdana"/>
          <w:sz w:val="22"/>
          <w:szCs w:val="22"/>
        </w:rPr>
        <w:t xml:space="preserve"> </w:t>
      </w:r>
      <w:r w:rsidR="0045375D" w:rsidRPr="00B20496">
        <w:rPr>
          <w:rFonts w:ascii="Verdana" w:hAnsi="Verdana"/>
          <w:sz w:val="22"/>
          <w:szCs w:val="22"/>
        </w:rPr>
        <w:t>Wrocław.</w:t>
      </w:r>
    </w:p>
    <w:p w:rsidR="00DD3236" w:rsidRPr="00B20496" w:rsidRDefault="00891299" w:rsidP="00274DDC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Kontrola dotyczyła działalności pr</w:t>
      </w:r>
      <w:r w:rsidR="00BB4ABD" w:rsidRPr="00B20496">
        <w:rPr>
          <w:rFonts w:ascii="Verdana" w:hAnsi="Verdana"/>
          <w:sz w:val="22"/>
          <w:szCs w:val="22"/>
        </w:rPr>
        <w:t xml:space="preserve">zedsiębiorcy w okresie od dnia </w:t>
      </w:r>
      <w:r w:rsidR="00DD3236" w:rsidRPr="00B20496">
        <w:rPr>
          <w:rFonts w:ascii="Verdana" w:hAnsi="Verdana"/>
          <w:sz w:val="22"/>
          <w:szCs w:val="22"/>
        </w:rPr>
        <w:t>08.05.2020 r. do dnia 08.04.2021 r.</w:t>
      </w:r>
    </w:p>
    <w:p w:rsidR="00CA5880" w:rsidRPr="00B20496" w:rsidRDefault="00CA5880" w:rsidP="00D52EB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Zakresem kontroli objęto sprawdzenie:</w:t>
      </w:r>
    </w:p>
    <w:p w:rsidR="00CA5880" w:rsidRPr="00B20496" w:rsidRDefault="00CA5880" w:rsidP="00D52EB6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B20496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B20496" w:rsidRDefault="00CA5880" w:rsidP="00D52EB6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B20496">
        <w:rPr>
          <w:rFonts w:cs="Verdana"/>
          <w:sz w:val="22"/>
          <w:szCs w:val="22"/>
        </w:rPr>
        <w:t>prawidłowości:</w:t>
      </w:r>
    </w:p>
    <w:p w:rsidR="00CA5880" w:rsidRPr="00B20496" w:rsidRDefault="00CA5880" w:rsidP="00D52EB6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20496">
        <w:rPr>
          <w:rFonts w:cs="Verdana"/>
          <w:sz w:val="22"/>
          <w:szCs w:val="22"/>
        </w:rPr>
        <w:t>wpisów w książce ewidencji osób szkolonych,</w:t>
      </w:r>
    </w:p>
    <w:p w:rsidR="00CA5880" w:rsidRPr="00B20496" w:rsidRDefault="00CA5880" w:rsidP="00D52EB6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20496">
        <w:rPr>
          <w:rFonts w:cs="Verdana"/>
          <w:sz w:val="22"/>
          <w:szCs w:val="22"/>
        </w:rPr>
        <w:t>wpisów w kartach przeprowadzonych zajęć,</w:t>
      </w:r>
    </w:p>
    <w:p w:rsidR="00CA5880" w:rsidRPr="00B20496" w:rsidRDefault="00CA5880" w:rsidP="00D52EB6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20496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B20496" w:rsidRDefault="00CA5880" w:rsidP="00D52EB6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B20496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B20496" w:rsidRDefault="00891299" w:rsidP="00D52EB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06603B" w:rsidRPr="00B20496">
        <w:rPr>
          <w:rFonts w:ascii="Verdana" w:hAnsi="Verdana"/>
          <w:sz w:val="22"/>
          <w:szCs w:val="22"/>
        </w:rPr>
        <w:t>WKN-KSO.5440.2</w:t>
      </w:r>
      <w:r w:rsidR="00BB4ABD" w:rsidRPr="00B20496">
        <w:rPr>
          <w:rFonts w:ascii="Verdana" w:hAnsi="Verdana"/>
          <w:sz w:val="22"/>
          <w:szCs w:val="22"/>
        </w:rPr>
        <w:t>.</w:t>
      </w:r>
      <w:r w:rsidR="00DD3236" w:rsidRPr="00B20496">
        <w:rPr>
          <w:rFonts w:ascii="Verdana" w:hAnsi="Verdana"/>
          <w:sz w:val="22"/>
          <w:szCs w:val="22"/>
        </w:rPr>
        <w:t>13</w:t>
      </w:r>
      <w:r w:rsidR="00010558" w:rsidRPr="00B20496">
        <w:rPr>
          <w:rFonts w:ascii="Verdana" w:hAnsi="Verdana"/>
          <w:sz w:val="22"/>
          <w:szCs w:val="22"/>
        </w:rPr>
        <w:t>.20</w:t>
      </w:r>
      <w:r w:rsidR="002867CB" w:rsidRPr="00B20496">
        <w:rPr>
          <w:rFonts w:ascii="Verdana" w:hAnsi="Verdana"/>
          <w:sz w:val="22"/>
          <w:szCs w:val="22"/>
        </w:rPr>
        <w:t>2</w:t>
      </w:r>
      <w:r w:rsidR="0006603B" w:rsidRPr="00B20496">
        <w:rPr>
          <w:rFonts w:ascii="Verdana" w:hAnsi="Verdana"/>
          <w:sz w:val="22"/>
          <w:szCs w:val="22"/>
        </w:rPr>
        <w:t>1</w:t>
      </w:r>
      <w:r w:rsidR="00010558" w:rsidRPr="00B20496">
        <w:rPr>
          <w:rFonts w:ascii="Verdana" w:hAnsi="Verdana"/>
          <w:sz w:val="22"/>
          <w:szCs w:val="22"/>
        </w:rPr>
        <w:t xml:space="preserve"> z dnia </w:t>
      </w:r>
      <w:r w:rsidR="00AA63BC" w:rsidRPr="00B20496">
        <w:rPr>
          <w:rFonts w:ascii="Verdana" w:hAnsi="Verdana"/>
          <w:sz w:val="22"/>
          <w:szCs w:val="22"/>
        </w:rPr>
        <w:t>05</w:t>
      </w:r>
      <w:r w:rsidR="007B7BEC" w:rsidRPr="00B20496">
        <w:rPr>
          <w:rFonts w:ascii="Verdana" w:hAnsi="Verdana"/>
          <w:sz w:val="22"/>
          <w:szCs w:val="22"/>
        </w:rPr>
        <w:t>.</w:t>
      </w:r>
      <w:r w:rsidR="0006603B" w:rsidRPr="00B20496">
        <w:rPr>
          <w:rFonts w:ascii="Verdana" w:hAnsi="Verdana"/>
          <w:sz w:val="22"/>
          <w:szCs w:val="22"/>
        </w:rPr>
        <w:t>0</w:t>
      </w:r>
      <w:r w:rsidR="00AA63BC" w:rsidRPr="00B20496">
        <w:rPr>
          <w:rFonts w:ascii="Verdana" w:hAnsi="Verdana"/>
          <w:sz w:val="22"/>
          <w:szCs w:val="22"/>
        </w:rPr>
        <w:t>5</w:t>
      </w:r>
      <w:r w:rsidRPr="00B20496">
        <w:rPr>
          <w:rFonts w:ascii="Verdana" w:hAnsi="Verdana"/>
          <w:sz w:val="22"/>
          <w:szCs w:val="22"/>
        </w:rPr>
        <w:t>.20</w:t>
      </w:r>
      <w:r w:rsidR="002867CB" w:rsidRPr="00B20496">
        <w:rPr>
          <w:rFonts w:ascii="Verdana" w:hAnsi="Verdana"/>
          <w:sz w:val="22"/>
          <w:szCs w:val="22"/>
        </w:rPr>
        <w:t>2</w:t>
      </w:r>
      <w:r w:rsidR="0006603B" w:rsidRPr="00B20496">
        <w:rPr>
          <w:rFonts w:ascii="Verdana" w:hAnsi="Verdana"/>
          <w:sz w:val="22"/>
          <w:szCs w:val="22"/>
        </w:rPr>
        <w:t>1</w:t>
      </w:r>
      <w:r w:rsidRPr="00B2049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20496">
        <w:rPr>
          <w:rFonts w:ascii="Verdana" w:hAnsi="Verdana"/>
          <w:sz w:val="22"/>
          <w:szCs w:val="22"/>
        </w:rPr>
        <w:t>zastrzeżeń</w:t>
      </w:r>
      <w:r w:rsidRPr="00B20496">
        <w:rPr>
          <w:rFonts w:ascii="Verdana" w:hAnsi="Verdana"/>
          <w:sz w:val="22"/>
          <w:szCs w:val="22"/>
        </w:rPr>
        <w:t>.</w:t>
      </w:r>
    </w:p>
    <w:p w:rsidR="00821B75" w:rsidRPr="00B20496" w:rsidRDefault="00821B75" w:rsidP="00D52EB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B20496" w:rsidRDefault="006C72E3" w:rsidP="007E6D04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Nie stwierdzono naruszeń warunków wykonywania działalności gospodarczej</w:t>
      </w:r>
      <w:r w:rsidR="00B20496">
        <w:rPr>
          <w:rFonts w:ascii="Verdana" w:hAnsi="Verdana"/>
          <w:sz w:val="22"/>
          <w:szCs w:val="22"/>
        </w:rPr>
        <w:t xml:space="preserve"> w </w:t>
      </w:r>
      <w:r w:rsidRPr="00B20496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B20496" w:rsidRDefault="00175E98" w:rsidP="00BB6178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14132" w:rsidRDefault="00014132" w:rsidP="0001413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14132" w:rsidRDefault="00014132" w:rsidP="00014132">
      <w:pPr>
        <w:pStyle w:val="Tekstpodstawowy"/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014132" w:rsidRDefault="00014132" w:rsidP="00014132">
      <w:pPr>
        <w:pStyle w:val="Tekstpodstawowy"/>
        <w:suppressAutoHyphens/>
        <w:spacing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B20496" w:rsidRPr="00B20496" w:rsidRDefault="00B20496" w:rsidP="00D52EB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20496">
        <w:rPr>
          <w:rFonts w:ascii="Verdana" w:hAnsi="Verdana"/>
          <w:bCs/>
          <w:sz w:val="22"/>
          <w:szCs w:val="22"/>
        </w:rPr>
        <w:t>Do wiadomości:</w:t>
      </w:r>
    </w:p>
    <w:p w:rsidR="00891299" w:rsidRPr="00B20496" w:rsidRDefault="00891299" w:rsidP="00D52EB6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20496">
        <w:rPr>
          <w:bCs/>
          <w:sz w:val="22"/>
          <w:szCs w:val="22"/>
        </w:rPr>
        <w:t>Pan</w:t>
      </w:r>
      <w:r w:rsidR="002867CB" w:rsidRPr="00B20496">
        <w:rPr>
          <w:bCs/>
          <w:sz w:val="22"/>
          <w:szCs w:val="22"/>
        </w:rPr>
        <w:t>i</w:t>
      </w:r>
      <w:r w:rsidRPr="00B20496">
        <w:rPr>
          <w:bCs/>
          <w:sz w:val="22"/>
          <w:szCs w:val="22"/>
        </w:rPr>
        <w:t xml:space="preserve"> </w:t>
      </w:r>
      <w:r w:rsidR="002867CB" w:rsidRPr="00B20496">
        <w:rPr>
          <w:bCs/>
          <w:sz w:val="22"/>
          <w:szCs w:val="22"/>
        </w:rPr>
        <w:t>Bożena Bronowicka</w:t>
      </w:r>
      <w:r w:rsidRPr="00B20496">
        <w:rPr>
          <w:bCs/>
          <w:sz w:val="22"/>
          <w:szCs w:val="22"/>
        </w:rPr>
        <w:t xml:space="preserve"> – Dyrektor WSO UMW wraz z proto</w:t>
      </w:r>
      <w:r w:rsidR="0006603B" w:rsidRPr="00B20496">
        <w:rPr>
          <w:bCs/>
          <w:sz w:val="22"/>
          <w:szCs w:val="22"/>
        </w:rPr>
        <w:t>kołem kontroli WKN-KSO.5440.2.</w:t>
      </w:r>
      <w:r w:rsidR="00DD3236" w:rsidRPr="00B20496">
        <w:rPr>
          <w:bCs/>
          <w:sz w:val="22"/>
          <w:szCs w:val="22"/>
        </w:rPr>
        <w:t>13</w:t>
      </w:r>
      <w:r w:rsidR="0006603B" w:rsidRPr="00B20496">
        <w:rPr>
          <w:bCs/>
          <w:sz w:val="22"/>
          <w:szCs w:val="22"/>
        </w:rPr>
        <w:t>.2021</w:t>
      </w:r>
      <w:r w:rsidRPr="00B20496">
        <w:rPr>
          <w:bCs/>
          <w:sz w:val="22"/>
          <w:szCs w:val="22"/>
        </w:rPr>
        <w:t xml:space="preserve"> w</w:t>
      </w:r>
      <w:r w:rsidR="00B20496">
        <w:rPr>
          <w:bCs/>
          <w:sz w:val="22"/>
          <w:szCs w:val="22"/>
        </w:rPr>
        <w:t xml:space="preserve"> </w:t>
      </w:r>
      <w:r w:rsidRPr="00B20496">
        <w:rPr>
          <w:bCs/>
          <w:sz w:val="22"/>
          <w:szCs w:val="22"/>
        </w:rPr>
        <w:t>wersji elektronicznej.</w:t>
      </w:r>
    </w:p>
    <w:sectPr w:rsidR="00891299" w:rsidRPr="00B20496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F51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F51A9">
      <w:rPr>
        <w:rFonts w:ascii="Times New Roman" w:hAnsi="Times New Roman"/>
        <w:sz w:val="14"/>
        <w:szCs w:val="14"/>
      </w:rPr>
      <w:fldChar w:fldCharType="separate"/>
    </w:r>
    <w:r w:rsidR="00014132">
      <w:rPr>
        <w:rFonts w:ascii="Times New Roman" w:hAnsi="Times New Roman"/>
        <w:noProof/>
        <w:sz w:val="14"/>
        <w:szCs w:val="14"/>
      </w:rPr>
      <w:t>2</w:t>
    </w:r>
    <w:r w:rsidR="00CF51A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F51A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F51A9">
      <w:rPr>
        <w:rFonts w:ascii="Times New Roman" w:hAnsi="Times New Roman"/>
        <w:sz w:val="14"/>
        <w:szCs w:val="14"/>
      </w:rPr>
      <w:fldChar w:fldCharType="separate"/>
    </w:r>
    <w:r w:rsidR="00014132">
      <w:rPr>
        <w:rFonts w:ascii="Times New Roman" w:hAnsi="Times New Roman"/>
        <w:noProof/>
        <w:sz w:val="14"/>
        <w:szCs w:val="14"/>
      </w:rPr>
      <w:t>2</w:t>
    </w:r>
    <w:r w:rsidR="00CF51A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4132"/>
    <w:rsid w:val="00015465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47E"/>
    <w:rsid w:val="000F102D"/>
    <w:rsid w:val="00127B48"/>
    <w:rsid w:val="001315D0"/>
    <w:rsid w:val="00133565"/>
    <w:rsid w:val="00133EF4"/>
    <w:rsid w:val="00135D32"/>
    <w:rsid w:val="0014653B"/>
    <w:rsid w:val="00146B14"/>
    <w:rsid w:val="001545DB"/>
    <w:rsid w:val="00160897"/>
    <w:rsid w:val="00166784"/>
    <w:rsid w:val="00175E98"/>
    <w:rsid w:val="00177566"/>
    <w:rsid w:val="00185ADC"/>
    <w:rsid w:val="00193EA3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74DDC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7000D"/>
    <w:rsid w:val="0039488C"/>
    <w:rsid w:val="00397192"/>
    <w:rsid w:val="003A5B78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978FC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1ADF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D04"/>
    <w:rsid w:val="007E6F70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39E"/>
    <w:rsid w:val="00B0586B"/>
    <w:rsid w:val="00B20496"/>
    <w:rsid w:val="00B21FFA"/>
    <w:rsid w:val="00B246F2"/>
    <w:rsid w:val="00B46948"/>
    <w:rsid w:val="00B53E0E"/>
    <w:rsid w:val="00B579F9"/>
    <w:rsid w:val="00B6613D"/>
    <w:rsid w:val="00B67327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6178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3C5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51A9"/>
    <w:rsid w:val="00D036FA"/>
    <w:rsid w:val="00D10793"/>
    <w:rsid w:val="00D17EBC"/>
    <w:rsid w:val="00D271D4"/>
    <w:rsid w:val="00D34C2E"/>
    <w:rsid w:val="00D432C4"/>
    <w:rsid w:val="00D45F7C"/>
    <w:rsid w:val="00D52EB6"/>
    <w:rsid w:val="00D56C94"/>
    <w:rsid w:val="00D60A21"/>
    <w:rsid w:val="00D657C1"/>
    <w:rsid w:val="00D6762C"/>
    <w:rsid w:val="00D74CF8"/>
    <w:rsid w:val="00D74EE7"/>
    <w:rsid w:val="00D77190"/>
    <w:rsid w:val="00D8087F"/>
    <w:rsid w:val="00D86B3A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CF022-939D-4D6D-97AB-BCFB187F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4</cp:revision>
  <cp:lastPrinted>2022-03-30T08:01:00Z</cp:lastPrinted>
  <dcterms:created xsi:type="dcterms:W3CDTF">2022-03-30T08:01:00Z</dcterms:created>
  <dcterms:modified xsi:type="dcterms:W3CDTF">2022-03-30T08:03:00Z</dcterms:modified>
</cp:coreProperties>
</file>